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8A" w:rsidRPr="009D1F78" w:rsidRDefault="00091D8A" w:rsidP="00091D8A">
      <w:pPr>
        <w:pStyle w:val="GvdeMetni"/>
        <w:jc w:val="both"/>
        <w:rPr>
          <w:sz w:val="24"/>
          <w:szCs w:val="24"/>
        </w:rPr>
      </w:pPr>
    </w:p>
    <w:p w:rsidR="00091D8A" w:rsidRPr="009D1F78" w:rsidRDefault="00091D8A" w:rsidP="00091D8A">
      <w:pPr>
        <w:jc w:val="center"/>
        <w:rPr>
          <w:b/>
          <w:sz w:val="24"/>
          <w:szCs w:val="24"/>
        </w:rPr>
      </w:pPr>
      <w:r w:rsidRPr="009D1F78">
        <w:rPr>
          <w:b/>
          <w:sz w:val="24"/>
          <w:szCs w:val="24"/>
        </w:rPr>
        <w:t>T.C.</w:t>
      </w:r>
    </w:p>
    <w:p w:rsidR="00091D8A" w:rsidRPr="009D1F78" w:rsidRDefault="00091D8A" w:rsidP="00091D8A">
      <w:pPr>
        <w:jc w:val="center"/>
        <w:rPr>
          <w:b/>
          <w:sz w:val="24"/>
          <w:szCs w:val="24"/>
        </w:rPr>
      </w:pPr>
      <w:r>
        <w:rPr>
          <w:b/>
          <w:sz w:val="24"/>
          <w:szCs w:val="24"/>
        </w:rPr>
        <w:t>DİYARBAKIR</w:t>
      </w:r>
      <w:r w:rsidRPr="009D1F78">
        <w:rPr>
          <w:b/>
          <w:sz w:val="24"/>
          <w:szCs w:val="24"/>
        </w:rPr>
        <w:t xml:space="preserve"> VALİLİĞİ</w:t>
      </w:r>
    </w:p>
    <w:p w:rsidR="00F51D77" w:rsidRPr="00F51D77" w:rsidRDefault="00F51D77" w:rsidP="00F51D77">
      <w:pPr>
        <w:jc w:val="center"/>
        <w:rPr>
          <w:b/>
          <w:sz w:val="24"/>
          <w:szCs w:val="24"/>
        </w:rPr>
      </w:pPr>
      <w:r w:rsidRPr="00F51D77">
        <w:rPr>
          <w:b/>
          <w:sz w:val="24"/>
          <w:szCs w:val="24"/>
        </w:rPr>
        <w:t>Yenişehir Öğretmenevi ve Akşam Sanat Okulu Müdürlüğü</w:t>
      </w:r>
    </w:p>
    <w:p w:rsidR="00091D8A" w:rsidRPr="009D1F78" w:rsidRDefault="00091D8A" w:rsidP="00091D8A">
      <w:pPr>
        <w:autoSpaceDE w:val="0"/>
        <w:autoSpaceDN w:val="0"/>
        <w:adjustRightInd w:val="0"/>
        <w:jc w:val="center"/>
        <w:rPr>
          <w:sz w:val="24"/>
          <w:szCs w:val="24"/>
        </w:rPr>
      </w:pPr>
    </w:p>
    <w:p w:rsidR="00091D8A" w:rsidRPr="000C213E" w:rsidRDefault="00091D8A" w:rsidP="00091D8A">
      <w:pPr>
        <w:tabs>
          <w:tab w:val="left" w:pos="4470"/>
        </w:tabs>
        <w:autoSpaceDE w:val="0"/>
        <w:autoSpaceDN w:val="0"/>
        <w:adjustRightInd w:val="0"/>
        <w:jc w:val="both"/>
        <w:rPr>
          <w:b/>
          <w:sz w:val="24"/>
          <w:szCs w:val="24"/>
        </w:rPr>
      </w:pPr>
      <w:r w:rsidRPr="000C213E">
        <w:rPr>
          <w:b/>
          <w:sz w:val="24"/>
          <w:szCs w:val="24"/>
        </w:rPr>
        <w:t xml:space="preserve">                                                             </w:t>
      </w:r>
      <w:r>
        <w:rPr>
          <w:b/>
          <w:sz w:val="24"/>
          <w:szCs w:val="24"/>
        </w:rPr>
        <w:t xml:space="preserve">         </w:t>
      </w:r>
      <w:r w:rsidRPr="000C213E">
        <w:rPr>
          <w:b/>
          <w:sz w:val="24"/>
          <w:szCs w:val="24"/>
        </w:rPr>
        <w:t xml:space="preserve"> İDARİ ŞARTNAME</w:t>
      </w:r>
    </w:p>
    <w:p w:rsidR="00091D8A" w:rsidRPr="009D1F78" w:rsidRDefault="00091D8A" w:rsidP="00091D8A">
      <w:pPr>
        <w:autoSpaceDE w:val="0"/>
        <w:autoSpaceDN w:val="0"/>
        <w:adjustRightInd w:val="0"/>
        <w:jc w:val="both"/>
        <w:rPr>
          <w:sz w:val="24"/>
          <w:szCs w:val="24"/>
        </w:rPr>
      </w:pPr>
    </w:p>
    <w:p w:rsidR="00091D8A" w:rsidRDefault="00091D8A" w:rsidP="00091D8A">
      <w:pPr>
        <w:autoSpaceDE w:val="0"/>
        <w:autoSpaceDN w:val="0"/>
        <w:adjustRightInd w:val="0"/>
        <w:jc w:val="center"/>
        <w:rPr>
          <w:b/>
          <w:bCs/>
          <w:sz w:val="24"/>
          <w:szCs w:val="24"/>
        </w:rPr>
      </w:pPr>
      <w:r>
        <w:rPr>
          <w:b/>
          <w:bCs/>
          <w:sz w:val="24"/>
          <w:szCs w:val="24"/>
        </w:rPr>
        <w:t>2886 Sayılı Kanunun 51/g</w:t>
      </w:r>
      <w:r w:rsidRPr="009D1F78">
        <w:rPr>
          <w:b/>
          <w:bCs/>
          <w:sz w:val="24"/>
          <w:szCs w:val="24"/>
        </w:rPr>
        <w:t xml:space="preserve"> Madde</w:t>
      </w:r>
      <w:r>
        <w:rPr>
          <w:b/>
          <w:bCs/>
          <w:sz w:val="24"/>
          <w:szCs w:val="24"/>
        </w:rPr>
        <w:t>sine</w:t>
      </w:r>
      <w:r w:rsidRPr="009D1F78">
        <w:rPr>
          <w:b/>
          <w:bCs/>
          <w:sz w:val="24"/>
          <w:szCs w:val="24"/>
        </w:rPr>
        <w:t xml:space="preserve"> Göre Pazarlık</w:t>
      </w:r>
      <w:r>
        <w:rPr>
          <w:b/>
          <w:bCs/>
          <w:sz w:val="24"/>
          <w:szCs w:val="24"/>
        </w:rPr>
        <w:t>(Açık Arttırma)</w:t>
      </w:r>
      <w:r w:rsidRPr="009D1F78">
        <w:rPr>
          <w:b/>
          <w:bCs/>
          <w:sz w:val="24"/>
          <w:szCs w:val="24"/>
        </w:rPr>
        <w:t xml:space="preserve"> Usulü ile İhale Edilen </w:t>
      </w:r>
    </w:p>
    <w:p w:rsidR="00091D8A" w:rsidRPr="009D1F78" w:rsidRDefault="00091D8A" w:rsidP="00091D8A">
      <w:pPr>
        <w:autoSpaceDE w:val="0"/>
        <w:autoSpaceDN w:val="0"/>
        <w:adjustRightInd w:val="0"/>
        <w:jc w:val="center"/>
        <w:rPr>
          <w:b/>
          <w:bCs/>
          <w:sz w:val="24"/>
          <w:szCs w:val="24"/>
        </w:rPr>
      </w:pPr>
      <w:r>
        <w:rPr>
          <w:b/>
          <w:bCs/>
          <w:sz w:val="24"/>
          <w:szCs w:val="24"/>
        </w:rPr>
        <w:t>DİYARBAKIR</w:t>
      </w:r>
      <w:r w:rsidRPr="009D1F78">
        <w:rPr>
          <w:b/>
          <w:bCs/>
          <w:sz w:val="24"/>
          <w:szCs w:val="24"/>
        </w:rPr>
        <w:t xml:space="preserve"> Öğretmenevi Binası İçinde Yer Alan Yemekhane ve Mutfağın Amortisman Bedeli Karşılığında </w:t>
      </w:r>
      <w:r w:rsidR="00F51D77">
        <w:rPr>
          <w:b/>
          <w:bCs/>
          <w:sz w:val="24"/>
          <w:szCs w:val="24"/>
        </w:rPr>
        <w:t>3</w:t>
      </w:r>
      <w:r w:rsidRPr="009D1F78">
        <w:rPr>
          <w:b/>
          <w:bCs/>
          <w:sz w:val="24"/>
          <w:szCs w:val="24"/>
        </w:rPr>
        <w:t xml:space="preserve"> Yıl Süreyle </w:t>
      </w:r>
      <w:r>
        <w:rPr>
          <w:b/>
          <w:bCs/>
          <w:sz w:val="24"/>
          <w:szCs w:val="24"/>
        </w:rPr>
        <w:t>İşletmeciye</w:t>
      </w:r>
      <w:r w:rsidRPr="009D1F78">
        <w:rPr>
          <w:b/>
          <w:bCs/>
          <w:sz w:val="24"/>
          <w:szCs w:val="24"/>
        </w:rPr>
        <w:t xml:space="preserve"> Verilmesi İşi </w:t>
      </w:r>
      <w:r>
        <w:rPr>
          <w:b/>
          <w:bCs/>
          <w:sz w:val="24"/>
          <w:szCs w:val="24"/>
        </w:rPr>
        <w:t>İdari</w:t>
      </w:r>
      <w:r w:rsidRPr="009D1F78">
        <w:rPr>
          <w:b/>
          <w:bCs/>
          <w:sz w:val="24"/>
          <w:szCs w:val="24"/>
        </w:rPr>
        <w:t xml:space="preserve"> Şartnamesi</w:t>
      </w:r>
    </w:p>
    <w:p w:rsidR="00091D8A" w:rsidRPr="009D1F78" w:rsidRDefault="00091D8A" w:rsidP="00091D8A">
      <w:pPr>
        <w:pStyle w:val="GvdeMetni"/>
        <w:jc w:val="left"/>
        <w:rPr>
          <w:sz w:val="24"/>
          <w:szCs w:val="24"/>
        </w:rPr>
      </w:pPr>
    </w:p>
    <w:p w:rsidR="00091D8A" w:rsidRPr="009D1F78" w:rsidRDefault="00091D8A" w:rsidP="00091D8A">
      <w:pPr>
        <w:pStyle w:val="GvdeMetni"/>
        <w:spacing w:after="120"/>
        <w:jc w:val="both"/>
        <w:rPr>
          <w:sz w:val="24"/>
          <w:szCs w:val="24"/>
        </w:rPr>
      </w:pPr>
      <w:r w:rsidRPr="009D1F78">
        <w:rPr>
          <w:sz w:val="24"/>
          <w:szCs w:val="24"/>
        </w:rPr>
        <w:t>I- İHALENİN KONUSU VE TEKLİF VERMEYE İLİŞKİN HUSUSLAR</w:t>
      </w:r>
    </w:p>
    <w:p w:rsidR="00091D8A" w:rsidRPr="009D1F78" w:rsidRDefault="00091D8A" w:rsidP="00091D8A">
      <w:pPr>
        <w:spacing w:before="120"/>
        <w:jc w:val="both"/>
        <w:rPr>
          <w:sz w:val="24"/>
          <w:szCs w:val="24"/>
        </w:rPr>
      </w:pPr>
      <w:r w:rsidRPr="009D1F78">
        <w:rPr>
          <w:b/>
          <w:bCs/>
          <w:sz w:val="24"/>
          <w:szCs w:val="24"/>
        </w:rPr>
        <w:t>Madde 1 - İdareye ilişkin bilgiler</w:t>
      </w:r>
    </w:p>
    <w:p w:rsidR="00091D8A" w:rsidRPr="009D1F78" w:rsidRDefault="00091D8A" w:rsidP="00091D8A">
      <w:pPr>
        <w:jc w:val="both"/>
        <w:rPr>
          <w:sz w:val="24"/>
          <w:szCs w:val="24"/>
        </w:rPr>
      </w:pPr>
      <w:r w:rsidRPr="009D1F78">
        <w:rPr>
          <w:b/>
          <w:bCs/>
          <w:sz w:val="24"/>
          <w:szCs w:val="24"/>
        </w:rPr>
        <w:t>1.1.</w:t>
      </w:r>
      <w:r w:rsidRPr="009D1F78">
        <w:rPr>
          <w:sz w:val="24"/>
          <w:szCs w:val="24"/>
        </w:rPr>
        <w:t xml:space="preserve"> İdarenin; </w:t>
      </w:r>
    </w:p>
    <w:p w:rsidR="00091D8A" w:rsidRPr="009D1F78" w:rsidRDefault="00091D8A" w:rsidP="00091D8A">
      <w:pPr>
        <w:jc w:val="both"/>
        <w:rPr>
          <w:sz w:val="24"/>
          <w:szCs w:val="24"/>
        </w:rPr>
      </w:pPr>
      <w:r w:rsidRPr="009D1F78">
        <w:rPr>
          <w:sz w:val="24"/>
          <w:szCs w:val="24"/>
        </w:rPr>
        <w:t xml:space="preserve">a) Adı: </w:t>
      </w:r>
      <w:r>
        <w:rPr>
          <w:b/>
          <w:bCs/>
          <w:sz w:val="24"/>
          <w:szCs w:val="24"/>
        </w:rPr>
        <w:t xml:space="preserve">Milli Eğitim Bakanlığı </w:t>
      </w:r>
      <w:r w:rsidR="00DC61F3">
        <w:rPr>
          <w:b/>
          <w:bCs/>
          <w:sz w:val="24"/>
          <w:szCs w:val="24"/>
        </w:rPr>
        <w:t>Yenişehir</w:t>
      </w:r>
      <w:r w:rsidR="00DC61F3" w:rsidRPr="009D1F78">
        <w:rPr>
          <w:b/>
          <w:bCs/>
          <w:sz w:val="24"/>
          <w:szCs w:val="24"/>
        </w:rPr>
        <w:t xml:space="preserve"> </w:t>
      </w:r>
      <w:r w:rsidRPr="009D1F78">
        <w:rPr>
          <w:b/>
          <w:bCs/>
          <w:sz w:val="24"/>
          <w:szCs w:val="24"/>
        </w:rPr>
        <w:t>Öğretmenevi ve Akşam Sanat Okulu Müdürlüğü</w:t>
      </w:r>
      <w:r w:rsidRPr="009D1F78">
        <w:rPr>
          <w:sz w:val="24"/>
          <w:szCs w:val="24"/>
        </w:rPr>
        <w:t xml:space="preserve"> </w:t>
      </w:r>
    </w:p>
    <w:p w:rsidR="00091D8A" w:rsidRPr="009D1F78" w:rsidRDefault="00091D8A" w:rsidP="00091D8A">
      <w:pPr>
        <w:jc w:val="both"/>
        <w:rPr>
          <w:sz w:val="24"/>
          <w:szCs w:val="24"/>
        </w:rPr>
      </w:pPr>
      <w:r w:rsidRPr="009D1F78">
        <w:rPr>
          <w:sz w:val="24"/>
          <w:szCs w:val="24"/>
        </w:rPr>
        <w:t xml:space="preserve">b) Adresi: </w:t>
      </w:r>
      <w:r>
        <w:rPr>
          <w:b/>
          <w:bCs/>
          <w:sz w:val="24"/>
          <w:szCs w:val="24"/>
        </w:rPr>
        <w:t>ELAZIĞ 7. CADDE YENİŞEHİR-</w:t>
      </w:r>
      <w:r w:rsidRPr="009D1F78">
        <w:rPr>
          <w:b/>
          <w:bCs/>
          <w:sz w:val="24"/>
          <w:szCs w:val="24"/>
        </w:rPr>
        <w:t xml:space="preserve"> </w:t>
      </w:r>
      <w:r>
        <w:rPr>
          <w:b/>
          <w:bCs/>
          <w:sz w:val="24"/>
          <w:szCs w:val="24"/>
        </w:rPr>
        <w:t>Diyarbakır</w:t>
      </w:r>
    </w:p>
    <w:p w:rsidR="00091D8A" w:rsidRPr="009D1F78" w:rsidRDefault="00091D8A" w:rsidP="00091D8A">
      <w:pPr>
        <w:jc w:val="both"/>
        <w:rPr>
          <w:sz w:val="24"/>
          <w:szCs w:val="24"/>
        </w:rPr>
      </w:pPr>
      <w:r w:rsidRPr="009D1F78">
        <w:rPr>
          <w:sz w:val="24"/>
          <w:szCs w:val="24"/>
        </w:rPr>
        <w:t xml:space="preserve">c) Telefon numarası: </w:t>
      </w:r>
      <w:r>
        <w:rPr>
          <w:b/>
          <w:bCs/>
          <w:sz w:val="24"/>
          <w:szCs w:val="24"/>
        </w:rPr>
        <w:t>412 223 91 91</w:t>
      </w:r>
    </w:p>
    <w:p w:rsidR="00091D8A" w:rsidRPr="009D1F78" w:rsidRDefault="00091D8A" w:rsidP="00091D8A">
      <w:pPr>
        <w:jc w:val="both"/>
        <w:rPr>
          <w:sz w:val="24"/>
          <w:szCs w:val="24"/>
        </w:rPr>
      </w:pPr>
      <w:r w:rsidRPr="009D1F78">
        <w:rPr>
          <w:sz w:val="24"/>
          <w:szCs w:val="24"/>
        </w:rPr>
        <w:t xml:space="preserve">d) Elektronik posta adresi:  </w:t>
      </w:r>
      <w:r w:rsidR="000A04E0">
        <w:rPr>
          <w:b/>
          <w:sz w:val="24"/>
          <w:szCs w:val="24"/>
        </w:rPr>
        <w:t>resepsiyon2016@hotmail.com</w:t>
      </w:r>
    </w:p>
    <w:p w:rsidR="00091D8A" w:rsidRPr="009D1F78" w:rsidRDefault="00091D8A" w:rsidP="00091D8A">
      <w:pPr>
        <w:jc w:val="both"/>
        <w:rPr>
          <w:sz w:val="24"/>
          <w:szCs w:val="24"/>
        </w:rPr>
      </w:pPr>
      <w:r w:rsidRPr="009D1F78">
        <w:rPr>
          <w:sz w:val="24"/>
          <w:szCs w:val="24"/>
        </w:rPr>
        <w:t xml:space="preserve">e) İlgili personelinin adı, soyadı ve unvanı: </w:t>
      </w:r>
      <w:r w:rsidR="000A04E0">
        <w:rPr>
          <w:b/>
          <w:bCs/>
          <w:sz w:val="24"/>
          <w:szCs w:val="24"/>
        </w:rPr>
        <w:t>Halil ÇİN</w:t>
      </w:r>
      <w:r w:rsidRPr="009D1F78">
        <w:rPr>
          <w:b/>
          <w:bCs/>
          <w:sz w:val="24"/>
          <w:szCs w:val="24"/>
        </w:rPr>
        <w:t xml:space="preserve">/  </w:t>
      </w:r>
      <w:r>
        <w:rPr>
          <w:b/>
          <w:bCs/>
          <w:sz w:val="24"/>
          <w:szCs w:val="24"/>
        </w:rPr>
        <w:t>Müdür Yardımcısı</w:t>
      </w:r>
    </w:p>
    <w:p w:rsidR="00091D8A" w:rsidRPr="009D1F78" w:rsidRDefault="00091D8A" w:rsidP="00091D8A">
      <w:pPr>
        <w:jc w:val="both"/>
        <w:rPr>
          <w:sz w:val="24"/>
          <w:szCs w:val="24"/>
        </w:rPr>
      </w:pPr>
      <w:r w:rsidRPr="009D1F78">
        <w:rPr>
          <w:b/>
          <w:bCs/>
          <w:sz w:val="24"/>
          <w:szCs w:val="24"/>
        </w:rPr>
        <w:t>1.2.</w:t>
      </w:r>
      <w:r w:rsidRPr="009D1F78">
        <w:rPr>
          <w:sz w:val="24"/>
          <w:szCs w:val="24"/>
        </w:rPr>
        <w:t xml:space="preserve"> İstekliler, ihaleye ilişkin bilgileri yukarıdaki adres ve numaralardan görevli personelle irtibat kurmak suretiyle temin edebilirler. </w:t>
      </w:r>
    </w:p>
    <w:p w:rsidR="00091D8A" w:rsidRPr="009D1F78" w:rsidRDefault="00091D8A" w:rsidP="00091D8A">
      <w:pPr>
        <w:spacing w:before="120"/>
        <w:jc w:val="both"/>
        <w:rPr>
          <w:sz w:val="24"/>
          <w:szCs w:val="24"/>
        </w:rPr>
      </w:pPr>
      <w:r w:rsidRPr="009D1F78">
        <w:rPr>
          <w:b/>
          <w:bCs/>
          <w:sz w:val="24"/>
          <w:szCs w:val="24"/>
        </w:rPr>
        <w:t>Madde 2 - İhale konusu işe ilişkin bilgiler</w:t>
      </w:r>
    </w:p>
    <w:p w:rsidR="00091D8A" w:rsidRPr="009D1F78" w:rsidRDefault="00091D8A" w:rsidP="00091D8A">
      <w:pPr>
        <w:jc w:val="both"/>
        <w:rPr>
          <w:sz w:val="24"/>
          <w:szCs w:val="24"/>
        </w:rPr>
      </w:pPr>
      <w:r w:rsidRPr="009D1F78">
        <w:rPr>
          <w:b/>
          <w:bCs/>
          <w:sz w:val="24"/>
          <w:szCs w:val="24"/>
        </w:rPr>
        <w:t>2.1.</w:t>
      </w:r>
      <w:r w:rsidRPr="009D1F78">
        <w:rPr>
          <w:sz w:val="24"/>
          <w:szCs w:val="24"/>
        </w:rPr>
        <w:t xml:space="preserve"> İhale konusu hizmetin; </w:t>
      </w:r>
    </w:p>
    <w:p w:rsidR="00091D8A" w:rsidRPr="009D1F78" w:rsidRDefault="00091D8A" w:rsidP="00091D8A">
      <w:pPr>
        <w:jc w:val="both"/>
        <w:rPr>
          <w:b/>
          <w:bCs/>
          <w:sz w:val="24"/>
          <w:szCs w:val="24"/>
        </w:rPr>
      </w:pPr>
      <w:r w:rsidRPr="009D1F78">
        <w:rPr>
          <w:sz w:val="24"/>
          <w:szCs w:val="24"/>
        </w:rPr>
        <w:t xml:space="preserve">a) Adı: </w:t>
      </w:r>
      <w:r w:rsidRPr="009D1F78">
        <w:rPr>
          <w:b/>
          <w:bCs/>
          <w:sz w:val="24"/>
          <w:szCs w:val="24"/>
        </w:rPr>
        <w:t xml:space="preserve"> </w:t>
      </w:r>
      <w:r w:rsidR="00DC61F3">
        <w:rPr>
          <w:b/>
          <w:bCs/>
          <w:sz w:val="24"/>
          <w:szCs w:val="24"/>
        </w:rPr>
        <w:t>Yenişehir</w:t>
      </w:r>
      <w:r w:rsidR="00DC61F3" w:rsidRPr="009D1F78">
        <w:rPr>
          <w:b/>
          <w:bCs/>
          <w:sz w:val="24"/>
          <w:szCs w:val="24"/>
        </w:rPr>
        <w:t xml:space="preserve"> </w:t>
      </w:r>
      <w:r w:rsidRPr="009D1F78">
        <w:rPr>
          <w:b/>
          <w:bCs/>
          <w:sz w:val="24"/>
          <w:szCs w:val="24"/>
        </w:rPr>
        <w:t>Öğretmenevi Binası İçinde Yer Alan</w:t>
      </w:r>
      <w:r w:rsidR="000A04E0">
        <w:rPr>
          <w:b/>
          <w:bCs/>
          <w:sz w:val="24"/>
          <w:szCs w:val="24"/>
        </w:rPr>
        <w:t xml:space="preserve"> 200 m2</w:t>
      </w:r>
      <w:r>
        <w:rPr>
          <w:b/>
          <w:bCs/>
          <w:sz w:val="24"/>
          <w:szCs w:val="24"/>
        </w:rPr>
        <w:t xml:space="preserve"> </w:t>
      </w:r>
      <w:r w:rsidRPr="009D1F78">
        <w:rPr>
          <w:b/>
          <w:bCs/>
          <w:sz w:val="24"/>
          <w:szCs w:val="24"/>
        </w:rPr>
        <w:t xml:space="preserve">Yemekhane ve </w:t>
      </w:r>
      <w:r w:rsidR="000A04E0">
        <w:rPr>
          <w:b/>
          <w:bCs/>
          <w:sz w:val="24"/>
          <w:szCs w:val="24"/>
        </w:rPr>
        <w:t>425</w:t>
      </w:r>
      <w:r>
        <w:rPr>
          <w:b/>
          <w:bCs/>
          <w:sz w:val="24"/>
          <w:szCs w:val="24"/>
        </w:rPr>
        <w:t xml:space="preserve"> m2 </w:t>
      </w:r>
      <w:r w:rsidR="000A04E0">
        <w:rPr>
          <w:b/>
          <w:bCs/>
          <w:sz w:val="24"/>
          <w:szCs w:val="24"/>
        </w:rPr>
        <w:t xml:space="preserve">arka bahçenin </w:t>
      </w:r>
      <w:r w:rsidRPr="009D1F78">
        <w:rPr>
          <w:b/>
          <w:bCs/>
          <w:sz w:val="24"/>
          <w:szCs w:val="24"/>
        </w:rPr>
        <w:t xml:space="preserve">Mutfağın Amortisman Bedeli Karşılığında </w:t>
      </w:r>
      <w:r>
        <w:rPr>
          <w:b/>
          <w:bCs/>
          <w:sz w:val="24"/>
          <w:szCs w:val="24"/>
        </w:rPr>
        <w:t>1</w:t>
      </w:r>
      <w:r w:rsidRPr="009D1F78">
        <w:rPr>
          <w:b/>
          <w:bCs/>
          <w:sz w:val="24"/>
          <w:szCs w:val="24"/>
        </w:rPr>
        <w:t xml:space="preserve"> Yıl Süreyle </w:t>
      </w:r>
      <w:r>
        <w:rPr>
          <w:b/>
          <w:bCs/>
          <w:sz w:val="24"/>
          <w:szCs w:val="24"/>
        </w:rPr>
        <w:t>İşletmeciye</w:t>
      </w:r>
      <w:r w:rsidRPr="009D1F78">
        <w:rPr>
          <w:b/>
          <w:bCs/>
          <w:sz w:val="24"/>
          <w:szCs w:val="24"/>
        </w:rPr>
        <w:t xml:space="preserve"> Verilmesi İşi</w:t>
      </w:r>
    </w:p>
    <w:p w:rsidR="00091D8A" w:rsidRDefault="00091D8A" w:rsidP="00091D8A">
      <w:pPr>
        <w:rPr>
          <w:b/>
          <w:bCs/>
          <w:sz w:val="24"/>
          <w:szCs w:val="24"/>
        </w:rPr>
      </w:pPr>
      <w:r w:rsidRPr="00BC480B">
        <w:rPr>
          <w:bCs/>
          <w:sz w:val="24"/>
          <w:szCs w:val="24"/>
        </w:rPr>
        <w:t>b) Miktarı ve türü</w:t>
      </w:r>
      <w:r w:rsidRPr="009D1F78">
        <w:rPr>
          <w:b/>
          <w:bCs/>
          <w:sz w:val="24"/>
          <w:szCs w:val="24"/>
        </w:rPr>
        <w:t xml:space="preserve">: </w:t>
      </w:r>
      <w:r>
        <w:rPr>
          <w:b/>
          <w:bCs/>
          <w:sz w:val="24"/>
          <w:szCs w:val="24"/>
        </w:rPr>
        <w:t xml:space="preserve">İhale süresi 1 yıl </w:t>
      </w:r>
      <w:r w:rsidR="000A04E0">
        <w:rPr>
          <w:b/>
          <w:bCs/>
          <w:sz w:val="24"/>
          <w:szCs w:val="24"/>
        </w:rPr>
        <w:t>olup, Danışma</w:t>
      </w:r>
      <w:r>
        <w:rPr>
          <w:b/>
          <w:bCs/>
          <w:sz w:val="24"/>
          <w:szCs w:val="24"/>
        </w:rPr>
        <w:t xml:space="preserve"> Kurulunun uygun görmesi halinde yıllık TEFE</w:t>
      </w:r>
    </w:p>
    <w:p w:rsidR="00091D8A" w:rsidRPr="009D1F78" w:rsidRDefault="00091D8A" w:rsidP="00091D8A">
      <w:pPr>
        <w:rPr>
          <w:b/>
          <w:bCs/>
          <w:sz w:val="24"/>
          <w:szCs w:val="24"/>
        </w:rPr>
      </w:pPr>
      <w:r>
        <w:rPr>
          <w:b/>
          <w:bCs/>
          <w:sz w:val="24"/>
          <w:szCs w:val="24"/>
        </w:rPr>
        <w:t>oranı dikkate alınarak süre en fazla 2 (iki) yıl daha uzatılabilir.</w:t>
      </w:r>
    </w:p>
    <w:p w:rsidR="00091D8A" w:rsidRPr="009D1F78" w:rsidRDefault="00091D8A" w:rsidP="00091D8A">
      <w:pPr>
        <w:jc w:val="both"/>
        <w:rPr>
          <w:sz w:val="24"/>
          <w:szCs w:val="24"/>
        </w:rPr>
      </w:pPr>
      <w:r w:rsidRPr="009D1F78">
        <w:rPr>
          <w:sz w:val="24"/>
          <w:szCs w:val="24"/>
        </w:rPr>
        <w:t>c) Yapılacağı yer:</w:t>
      </w:r>
      <w:r w:rsidR="00DC61F3" w:rsidRPr="00DC61F3">
        <w:rPr>
          <w:b/>
          <w:bCs/>
          <w:sz w:val="24"/>
          <w:szCs w:val="24"/>
        </w:rPr>
        <w:t xml:space="preserve"> </w:t>
      </w:r>
      <w:r w:rsidR="00DC61F3">
        <w:rPr>
          <w:b/>
          <w:bCs/>
          <w:sz w:val="24"/>
          <w:szCs w:val="24"/>
        </w:rPr>
        <w:t>Yenişehir</w:t>
      </w:r>
      <w:r w:rsidRPr="009D1F78">
        <w:rPr>
          <w:b/>
          <w:bCs/>
          <w:sz w:val="24"/>
          <w:szCs w:val="24"/>
        </w:rPr>
        <w:t xml:space="preserve"> Öğretmenevi ve ASO Müdürlüğü </w:t>
      </w:r>
      <w:r>
        <w:rPr>
          <w:b/>
          <w:bCs/>
          <w:sz w:val="24"/>
          <w:szCs w:val="24"/>
        </w:rPr>
        <w:t>yemekhane salonu</w:t>
      </w:r>
    </w:p>
    <w:p w:rsidR="00091D8A" w:rsidRPr="009D1F78" w:rsidRDefault="00091D8A" w:rsidP="00091D8A">
      <w:pPr>
        <w:jc w:val="both"/>
        <w:rPr>
          <w:b/>
          <w:bCs/>
          <w:sz w:val="24"/>
          <w:szCs w:val="24"/>
        </w:rPr>
      </w:pPr>
      <w:r w:rsidRPr="009D1F78">
        <w:rPr>
          <w:b/>
          <w:bCs/>
          <w:sz w:val="24"/>
          <w:szCs w:val="24"/>
        </w:rPr>
        <w:t>ç) Bu bent boş bırakılmıştır.</w:t>
      </w:r>
    </w:p>
    <w:p w:rsidR="00091D8A" w:rsidRPr="009D1F78" w:rsidRDefault="00091D8A" w:rsidP="00091D8A">
      <w:pPr>
        <w:spacing w:before="120"/>
        <w:jc w:val="both"/>
        <w:rPr>
          <w:sz w:val="24"/>
          <w:szCs w:val="24"/>
        </w:rPr>
      </w:pPr>
      <w:r w:rsidRPr="009D1F78">
        <w:rPr>
          <w:b/>
          <w:bCs/>
          <w:sz w:val="24"/>
          <w:szCs w:val="24"/>
        </w:rPr>
        <w:t>Madde 3 - İhaleye ilişkin bilgiler ile ihale ve son teklif verme tarih ve saati</w:t>
      </w:r>
    </w:p>
    <w:p w:rsidR="00091D8A" w:rsidRPr="009D1F78" w:rsidRDefault="00091D8A" w:rsidP="00091D8A">
      <w:pPr>
        <w:jc w:val="both"/>
        <w:rPr>
          <w:sz w:val="24"/>
          <w:szCs w:val="24"/>
        </w:rPr>
      </w:pPr>
      <w:r w:rsidRPr="009D1F78">
        <w:rPr>
          <w:b/>
          <w:bCs/>
          <w:sz w:val="24"/>
          <w:szCs w:val="24"/>
        </w:rPr>
        <w:t>3.1.</w:t>
      </w:r>
    </w:p>
    <w:p w:rsidR="00091D8A" w:rsidRPr="00AE4125" w:rsidRDefault="00091D8A" w:rsidP="00AE4125">
      <w:pPr>
        <w:pStyle w:val="ListeParagraf"/>
        <w:numPr>
          <w:ilvl w:val="0"/>
          <w:numId w:val="1"/>
        </w:numPr>
        <w:jc w:val="both"/>
        <w:rPr>
          <w:sz w:val="24"/>
          <w:szCs w:val="24"/>
        </w:rPr>
      </w:pPr>
      <w:r w:rsidRPr="00AE4125">
        <w:rPr>
          <w:sz w:val="24"/>
          <w:szCs w:val="24"/>
        </w:rPr>
        <w:t xml:space="preserve">İhale usulü: </w:t>
      </w:r>
      <w:r w:rsidRPr="00AE4125">
        <w:rPr>
          <w:b/>
          <w:sz w:val="24"/>
          <w:szCs w:val="24"/>
        </w:rPr>
        <w:t>2886 Sayılı Kanunun 51/g Maddesine Göre Pazarlık(Açık Arttırma) Usulü.</w:t>
      </w:r>
      <w:r w:rsidRPr="00AE4125">
        <w:rPr>
          <w:sz w:val="24"/>
          <w:szCs w:val="24"/>
        </w:rPr>
        <w:t xml:space="preserve"> </w:t>
      </w:r>
    </w:p>
    <w:p w:rsidR="00091D8A" w:rsidRPr="00AE4125" w:rsidRDefault="00091D8A" w:rsidP="00AE4125">
      <w:pPr>
        <w:pStyle w:val="ListeParagraf"/>
        <w:numPr>
          <w:ilvl w:val="0"/>
          <w:numId w:val="1"/>
        </w:numPr>
        <w:jc w:val="both"/>
        <w:rPr>
          <w:sz w:val="24"/>
          <w:szCs w:val="24"/>
        </w:rPr>
      </w:pPr>
      <w:r w:rsidRPr="00AE4125">
        <w:rPr>
          <w:sz w:val="24"/>
          <w:szCs w:val="24"/>
        </w:rPr>
        <w:t xml:space="preserve">Tekliflerin sunulacağı adres: </w:t>
      </w:r>
      <w:r w:rsidR="00F51D77" w:rsidRPr="00AE4125">
        <w:rPr>
          <w:b/>
          <w:sz w:val="24"/>
          <w:szCs w:val="24"/>
        </w:rPr>
        <w:t>Yenişehir</w:t>
      </w:r>
      <w:r w:rsidRPr="00AE4125">
        <w:rPr>
          <w:b/>
          <w:bCs/>
          <w:sz w:val="24"/>
          <w:szCs w:val="24"/>
        </w:rPr>
        <w:t xml:space="preserve"> Öğretmenevi ve ASO Müdürlüğü Müdür Yardımcısı Odası</w:t>
      </w:r>
    </w:p>
    <w:p w:rsidR="00091D8A" w:rsidRPr="00AE4125" w:rsidRDefault="00091D8A" w:rsidP="00AE4125">
      <w:pPr>
        <w:pStyle w:val="ListeParagraf"/>
        <w:numPr>
          <w:ilvl w:val="0"/>
          <w:numId w:val="1"/>
        </w:numPr>
        <w:jc w:val="both"/>
        <w:rPr>
          <w:sz w:val="24"/>
          <w:szCs w:val="24"/>
        </w:rPr>
      </w:pPr>
      <w:r w:rsidRPr="00AE4125">
        <w:rPr>
          <w:sz w:val="24"/>
          <w:szCs w:val="24"/>
        </w:rPr>
        <w:t xml:space="preserve">ç) İhalenin yapılacağı adres: </w:t>
      </w:r>
      <w:r w:rsidRPr="00AE4125">
        <w:rPr>
          <w:b/>
          <w:bCs/>
          <w:sz w:val="24"/>
          <w:szCs w:val="24"/>
        </w:rPr>
        <w:t>Elazığ 7. Cad. Yenişehir-DİYARBAKIR</w:t>
      </w:r>
    </w:p>
    <w:p w:rsidR="00091D8A" w:rsidRPr="00AE4125" w:rsidRDefault="00091D8A" w:rsidP="00AE4125">
      <w:pPr>
        <w:pStyle w:val="ListeParagraf"/>
        <w:numPr>
          <w:ilvl w:val="0"/>
          <w:numId w:val="1"/>
        </w:numPr>
        <w:jc w:val="both"/>
        <w:rPr>
          <w:b/>
          <w:bCs/>
          <w:sz w:val="24"/>
          <w:szCs w:val="24"/>
        </w:rPr>
      </w:pPr>
      <w:r w:rsidRPr="00AE4125">
        <w:rPr>
          <w:sz w:val="24"/>
          <w:szCs w:val="24"/>
        </w:rPr>
        <w:t xml:space="preserve">İhale tarihi: </w:t>
      </w:r>
      <w:r w:rsidR="007431B2" w:rsidRPr="00AE4125">
        <w:rPr>
          <w:b/>
          <w:bCs/>
          <w:sz w:val="24"/>
          <w:szCs w:val="24"/>
        </w:rPr>
        <w:t>1</w:t>
      </w:r>
      <w:r w:rsidR="00522AEA">
        <w:rPr>
          <w:b/>
          <w:bCs/>
          <w:sz w:val="24"/>
          <w:szCs w:val="24"/>
        </w:rPr>
        <w:t>6</w:t>
      </w:r>
      <w:bookmarkStart w:id="0" w:name="_GoBack"/>
      <w:bookmarkEnd w:id="0"/>
      <w:r w:rsidR="000A04E0" w:rsidRPr="00AE4125">
        <w:rPr>
          <w:b/>
          <w:bCs/>
          <w:sz w:val="24"/>
          <w:szCs w:val="24"/>
        </w:rPr>
        <w:t>/12/2022</w:t>
      </w:r>
    </w:p>
    <w:p w:rsidR="00091D8A" w:rsidRPr="00AE4125" w:rsidRDefault="00091D8A" w:rsidP="00AE4125">
      <w:pPr>
        <w:pStyle w:val="ListeParagraf"/>
        <w:numPr>
          <w:ilvl w:val="0"/>
          <w:numId w:val="1"/>
        </w:numPr>
        <w:jc w:val="both"/>
        <w:rPr>
          <w:sz w:val="24"/>
          <w:szCs w:val="24"/>
        </w:rPr>
      </w:pPr>
      <w:r w:rsidRPr="00AE4125">
        <w:rPr>
          <w:sz w:val="24"/>
          <w:szCs w:val="24"/>
        </w:rPr>
        <w:t xml:space="preserve">İhale saati: </w:t>
      </w:r>
      <w:r w:rsidRPr="00AE4125">
        <w:rPr>
          <w:b/>
          <w:bCs/>
          <w:sz w:val="24"/>
          <w:szCs w:val="24"/>
        </w:rPr>
        <w:t>1</w:t>
      </w:r>
      <w:r w:rsidR="0013417B">
        <w:rPr>
          <w:b/>
          <w:bCs/>
          <w:sz w:val="24"/>
          <w:szCs w:val="24"/>
        </w:rPr>
        <w:t>6</w:t>
      </w:r>
      <w:r w:rsidRPr="00AE4125">
        <w:rPr>
          <w:b/>
          <w:bCs/>
          <w:sz w:val="24"/>
          <w:szCs w:val="24"/>
        </w:rPr>
        <w:t>.00</w:t>
      </w:r>
      <w:r w:rsidRPr="00AE4125">
        <w:rPr>
          <w:sz w:val="24"/>
          <w:szCs w:val="24"/>
        </w:rPr>
        <w:t xml:space="preserve"> </w:t>
      </w:r>
    </w:p>
    <w:p w:rsidR="00091D8A" w:rsidRPr="00AE4125" w:rsidRDefault="00091D8A" w:rsidP="00AE4125">
      <w:pPr>
        <w:pStyle w:val="ListeParagraf"/>
        <w:numPr>
          <w:ilvl w:val="0"/>
          <w:numId w:val="1"/>
        </w:numPr>
        <w:jc w:val="both"/>
        <w:rPr>
          <w:sz w:val="24"/>
          <w:szCs w:val="24"/>
        </w:rPr>
      </w:pPr>
      <w:r w:rsidRPr="00AE4125">
        <w:rPr>
          <w:bCs/>
          <w:sz w:val="24"/>
          <w:szCs w:val="24"/>
        </w:rPr>
        <w:t>İhale komisyonunun toplantı yeri:</w:t>
      </w:r>
      <w:r w:rsidR="00F51D77" w:rsidRPr="00AE4125">
        <w:rPr>
          <w:b/>
          <w:sz w:val="24"/>
          <w:szCs w:val="24"/>
        </w:rPr>
        <w:t xml:space="preserve"> Yenişehir</w:t>
      </w:r>
      <w:r w:rsidRPr="00AE4125">
        <w:rPr>
          <w:b/>
          <w:bCs/>
          <w:sz w:val="24"/>
          <w:szCs w:val="24"/>
        </w:rPr>
        <w:t xml:space="preserve"> Öğretmenevi ve ASO Müdürlüğü</w:t>
      </w:r>
      <w:r w:rsidR="00F51D77" w:rsidRPr="00AE4125">
        <w:rPr>
          <w:b/>
          <w:bCs/>
          <w:sz w:val="24"/>
          <w:szCs w:val="24"/>
        </w:rPr>
        <w:t xml:space="preserve"> Müdür Odası</w:t>
      </w:r>
    </w:p>
    <w:p w:rsidR="00091D8A" w:rsidRPr="009D1F78" w:rsidRDefault="00091D8A" w:rsidP="00091D8A">
      <w:pPr>
        <w:jc w:val="both"/>
        <w:rPr>
          <w:bCs/>
          <w:sz w:val="24"/>
          <w:szCs w:val="24"/>
        </w:rPr>
      </w:pPr>
      <w:r w:rsidRPr="009D1F78">
        <w:rPr>
          <w:bCs/>
          <w:sz w:val="24"/>
          <w:szCs w:val="24"/>
        </w:rPr>
        <w:t xml:space="preserve"> 3.2. Teklifler ihale (son teklif verme) tarih ve saatine kadar yukarıda belirtilen yere verilebilir,  İhale (son teklif verme) saatine kadar İdareye ulaşmayan teklifler değerlendirmeye alınmaz. </w:t>
      </w:r>
    </w:p>
    <w:p w:rsidR="00091D8A" w:rsidRPr="009D1F78" w:rsidRDefault="00091D8A" w:rsidP="00091D8A">
      <w:pPr>
        <w:jc w:val="both"/>
        <w:rPr>
          <w:bCs/>
          <w:sz w:val="24"/>
          <w:szCs w:val="24"/>
        </w:rPr>
      </w:pPr>
      <w:r w:rsidRPr="009D1F78">
        <w:rPr>
          <w:bCs/>
          <w:sz w:val="24"/>
          <w:szCs w:val="24"/>
        </w:rPr>
        <w:t xml:space="preserve">3.3. Verilen teklifler, zeyilname düzenlenmesi hali hariç, herhangi bir sebeple geri alınamaz. </w:t>
      </w:r>
    </w:p>
    <w:p w:rsidR="00091D8A" w:rsidRPr="009D1F78" w:rsidRDefault="00091D8A" w:rsidP="00091D8A">
      <w:pPr>
        <w:jc w:val="both"/>
        <w:rPr>
          <w:bCs/>
          <w:sz w:val="24"/>
          <w:szCs w:val="24"/>
        </w:rPr>
      </w:pPr>
      <w:r w:rsidRPr="009D1F78">
        <w:rPr>
          <w:bCs/>
          <w:sz w:val="24"/>
          <w:szCs w:val="24"/>
        </w:rPr>
        <w:t xml:space="preserve">3.4. İhale tarihinin tatil gününe rastlaması halinde ihale, takip eden ilk iş gününde yukarıda belirtilen yer ve saatte yapılır ve bu saate kadar verilen teklifler kabul edilir. </w:t>
      </w:r>
    </w:p>
    <w:p w:rsidR="00091D8A" w:rsidRPr="009D1F78" w:rsidRDefault="00091D8A" w:rsidP="00091D8A">
      <w:pPr>
        <w:jc w:val="both"/>
        <w:rPr>
          <w:bCs/>
          <w:sz w:val="24"/>
          <w:szCs w:val="24"/>
        </w:rPr>
      </w:pPr>
      <w:r w:rsidRPr="009D1F78">
        <w:rPr>
          <w:bCs/>
          <w:sz w:val="24"/>
          <w:szCs w:val="24"/>
        </w:rPr>
        <w:t xml:space="preserve">3.5. İlan tarihinden sonra çalışma saatlerinin değişmesi halinde de ihale yukarıda belirtilen saatte yapılır. </w:t>
      </w:r>
    </w:p>
    <w:p w:rsidR="00091D8A" w:rsidRPr="009D1F78" w:rsidRDefault="00091D8A" w:rsidP="00091D8A">
      <w:pPr>
        <w:jc w:val="both"/>
        <w:rPr>
          <w:bCs/>
          <w:sz w:val="24"/>
          <w:szCs w:val="24"/>
        </w:rPr>
      </w:pPr>
      <w:r w:rsidRPr="009D1F78">
        <w:rPr>
          <w:bCs/>
          <w:sz w:val="24"/>
          <w:szCs w:val="24"/>
        </w:rPr>
        <w:t xml:space="preserve">3.6. Saat ayarlarında, Türkiye Radyo Televizyon Kurumunun (TRT) ulusal saat ayarı esas alınır. </w:t>
      </w:r>
    </w:p>
    <w:p w:rsidR="00091D8A" w:rsidRPr="009D1F78" w:rsidRDefault="00091D8A" w:rsidP="00091D8A">
      <w:pPr>
        <w:spacing w:before="120"/>
        <w:jc w:val="both"/>
        <w:rPr>
          <w:sz w:val="24"/>
          <w:szCs w:val="24"/>
        </w:rPr>
      </w:pPr>
      <w:r w:rsidRPr="009D1F78">
        <w:rPr>
          <w:b/>
          <w:bCs/>
          <w:sz w:val="24"/>
          <w:szCs w:val="24"/>
        </w:rPr>
        <w:t>Madde 4 - İhale dokümanının görülmesi ve temini</w:t>
      </w:r>
    </w:p>
    <w:p w:rsidR="00091D8A" w:rsidRPr="009D1F78" w:rsidRDefault="00091D8A" w:rsidP="00091D8A">
      <w:pPr>
        <w:jc w:val="both"/>
        <w:rPr>
          <w:sz w:val="24"/>
          <w:szCs w:val="24"/>
        </w:rPr>
      </w:pPr>
      <w:r w:rsidRPr="009D1F78">
        <w:rPr>
          <w:b/>
          <w:bCs/>
          <w:sz w:val="24"/>
          <w:szCs w:val="24"/>
        </w:rPr>
        <w:t>4.1.</w:t>
      </w:r>
      <w:r w:rsidRPr="009D1F78">
        <w:rPr>
          <w:sz w:val="24"/>
          <w:szCs w:val="24"/>
        </w:rPr>
        <w:t xml:space="preserve"> İhale dokümanı aşağıda belirtilen adreste bedelsiz olarak görülebilir. Ancak, ihaleye teklif verecek olanların, İdarece onaylı ihale dokümanını satın alması zorunludur. </w:t>
      </w:r>
    </w:p>
    <w:p w:rsidR="00091D8A" w:rsidRPr="009D1F78" w:rsidRDefault="00091D8A" w:rsidP="00091D8A">
      <w:pPr>
        <w:jc w:val="both"/>
        <w:rPr>
          <w:sz w:val="24"/>
          <w:szCs w:val="24"/>
        </w:rPr>
      </w:pPr>
      <w:r w:rsidRPr="009D1F78">
        <w:rPr>
          <w:sz w:val="24"/>
          <w:szCs w:val="24"/>
        </w:rPr>
        <w:t>a) İhale dokümanının görülebileceği yer:</w:t>
      </w:r>
      <w:r w:rsidRPr="009D1F78">
        <w:rPr>
          <w:b/>
          <w:bCs/>
          <w:sz w:val="24"/>
          <w:szCs w:val="24"/>
        </w:rPr>
        <w:t xml:space="preserve"> </w:t>
      </w:r>
      <w:r w:rsidR="00903278">
        <w:rPr>
          <w:b/>
          <w:bCs/>
          <w:sz w:val="24"/>
          <w:szCs w:val="24"/>
        </w:rPr>
        <w:t>Yenişehir</w:t>
      </w:r>
      <w:r w:rsidRPr="009D1F78">
        <w:rPr>
          <w:b/>
          <w:bCs/>
          <w:sz w:val="24"/>
          <w:szCs w:val="24"/>
        </w:rPr>
        <w:t xml:space="preserve"> Öğretmenevi ve ASO Müdürlüğü </w:t>
      </w:r>
      <w:r>
        <w:rPr>
          <w:b/>
          <w:bCs/>
          <w:sz w:val="24"/>
          <w:szCs w:val="24"/>
        </w:rPr>
        <w:t xml:space="preserve">Muhasebeden Sorumlu </w:t>
      </w:r>
      <w:r w:rsidRPr="009D1F78">
        <w:rPr>
          <w:b/>
          <w:bCs/>
          <w:sz w:val="24"/>
          <w:szCs w:val="24"/>
        </w:rPr>
        <w:t>Müdür Yardımcısı Odası</w:t>
      </w:r>
    </w:p>
    <w:p w:rsidR="00091D8A" w:rsidRPr="009D1F78" w:rsidRDefault="00091D8A" w:rsidP="00091D8A">
      <w:pPr>
        <w:jc w:val="both"/>
        <w:rPr>
          <w:b/>
          <w:bCs/>
          <w:sz w:val="24"/>
          <w:szCs w:val="24"/>
        </w:rPr>
      </w:pPr>
      <w:r w:rsidRPr="009D1F78">
        <w:rPr>
          <w:sz w:val="24"/>
          <w:szCs w:val="24"/>
        </w:rPr>
        <w:t xml:space="preserve">b) İhale </w:t>
      </w:r>
      <w:r>
        <w:rPr>
          <w:sz w:val="24"/>
          <w:szCs w:val="24"/>
        </w:rPr>
        <w:t>doküman bedeli ihaleye girmek isteyen tarafından bedeli ödenerek alınır</w:t>
      </w:r>
    </w:p>
    <w:p w:rsidR="00091D8A" w:rsidRPr="009D1F78" w:rsidRDefault="00091D8A" w:rsidP="00091D8A">
      <w:pPr>
        <w:jc w:val="both"/>
        <w:rPr>
          <w:sz w:val="24"/>
          <w:szCs w:val="24"/>
        </w:rPr>
      </w:pPr>
      <w:r w:rsidRPr="009D1F78">
        <w:rPr>
          <w:sz w:val="24"/>
          <w:szCs w:val="24"/>
        </w:rPr>
        <w:t>c) İhale dokümanının satın alınabileceği yer:</w:t>
      </w:r>
      <w:r w:rsidRPr="0087533C">
        <w:rPr>
          <w:b/>
          <w:bCs/>
          <w:sz w:val="24"/>
          <w:szCs w:val="24"/>
        </w:rPr>
        <w:t xml:space="preserve"> </w:t>
      </w:r>
      <w:r w:rsidR="00903278">
        <w:rPr>
          <w:b/>
          <w:bCs/>
          <w:sz w:val="24"/>
          <w:szCs w:val="24"/>
        </w:rPr>
        <w:t>Yenişehir</w:t>
      </w:r>
      <w:r w:rsidRPr="009D1F78">
        <w:rPr>
          <w:sz w:val="24"/>
          <w:szCs w:val="24"/>
        </w:rPr>
        <w:t xml:space="preserve"> </w:t>
      </w:r>
      <w:r w:rsidRPr="009D1F78">
        <w:rPr>
          <w:b/>
          <w:bCs/>
          <w:sz w:val="24"/>
          <w:szCs w:val="24"/>
        </w:rPr>
        <w:t xml:space="preserve">Öğretmenevi ve ASO Müdürlüğü </w:t>
      </w:r>
      <w:r>
        <w:rPr>
          <w:b/>
          <w:bCs/>
          <w:sz w:val="24"/>
          <w:szCs w:val="24"/>
        </w:rPr>
        <w:t>Muhasebeden Sorumlu</w:t>
      </w:r>
      <w:r w:rsidRPr="009D1F78">
        <w:rPr>
          <w:b/>
          <w:bCs/>
          <w:sz w:val="24"/>
          <w:szCs w:val="24"/>
        </w:rPr>
        <w:t xml:space="preserve"> Müdür Yardımcısı Odası</w:t>
      </w:r>
    </w:p>
    <w:p w:rsidR="00091D8A" w:rsidRPr="009D1F78" w:rsidRDefault="00091D8A" w:rsidP="00091D8A">
      <w:pPr>
        <w:jc w:val="both"/>
        <w:rPr>
          <w:sz w:val="24"/>
          <w:szCs w:val="24"/>
        </w:rPr>
      </w:pPr>
      <w:r w:rsidRPr="009D1F78">
        <w:rPr>
          <w:sz w:val="24"/>
          <w:szCs w:val="24"/>
        </w:rPr>
        <w:lastRenderedPageBreak/>
        <w:t xml:space="preserve">ç) İhale dokümanı satış bedeli: </w:t>
      </w:r>
      <w:r w:rsidR="000A04E0">
        <w:rPr>
          <w:sz w:val="24"/>
          <w:szCs w:val="24"/>
        </w:rPr>
        <w:t>5</w:t>
      </w:r>
      <w:r w:rsidRPr="009D1F78">
        <w:rPr>
          <w:b/>
          <w:bCs/>
          <w:sz w:val="24"/>
          <w:szCs w:val="24"/>
        </w:rPr>
        <w:t>00,00 TL (</w:t>
      </w:r>
      <w:r w:rsidR="000A04E0">
        <w:rPr>
          <w:b/>
          <w:bCs/>
          <w:sz w:val="24"/>
          <w:szCs w:val="24"/>
        </w:rPr>
        <w:t xml:space="preserve">Beş </w:t>
      </w:r>
      <w:r w:rsidRPr="009D1F78">
        <w:rPr>
          <w:b/>
          <w:bCs/>
          <w:sz w:val="24"/>
          <w:szCs w:val="24"/>
        </w:rPr>
        <w:t>Yüz Türk Lirası)</w:t>
      </w:r>
      <w:r w:rsidRPr="009D1F78">
        <w:rPr>
          <w:sz w:val="24"/>
          <w:szCs w:val="24"/>
        </w:rPr>
        <w:t xml:space="preserve"> </w:t>
      </w:r>
    </w:p>
    <w:p w:rsidR="00091D8A" w:rsidRPr="009D1F78" w:rsidRDefault="00091D8A" w:rsidP="00091D8A">
      <w:pPr>
        <w:jc w:val="both"/>
        <w:rPr>
          <w:bCs/>
          <w:sz w:val="24"/>
          <w:szCs w:val="24"/>
        </w:rPr>
      </w:pPr>
      <w:r w:rsidRPr="009D1F78">
        <w:rPr>
          <w:bCs/>
          <w:sz w:val="24"/>
          <w:szCs w:val="24"/>
        </w:rPr>
        <w:t>d) Bu madde boş bırakılmıştır</w:t>
      </w:r>
    </w:p>
    <w:p w:rsidR="00091D8A" w:rsidRPr="009D1F78" w:rsidRDefault="00091D8A" w:rsidP="00091D8A">
      <w:pPr>
        <w:jc w:val="both"/>
        <w:rPr>
          <w:sz w:val="24"/>
          <w:szCs w:val="24"/>
        </w:rPr>
      </w:pPr>
      <w:r w:rsidRPr="009D1F78">
        <w:rPr>
          <w:b/>
          <w:bCs/>
          <w:sz w:val="24"/>
          <w:szCs w:val="24"/>
        </w:rPr>
        <w:t>4.2.</w:t>
      </w:r>
      <w:r w:rsidRPr="009D1F78">
        <w:rPr>
          <w:sz w:val="24"/>
          <w:szCs w:val="24"/>
        </w:rP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 </w:t>
      </w:r>
    </w:p>
    <w:p w:rsidR="00091D8A" w:rsidRPr="009D1F78" w:rsidRDefault="00091D8A" w:rsidP="00091D8A">
      <w:pPr>
        <w:jc w:val="both"/>
        <w:rPr>
          <w:b/>
          <w:bCs/>
          <w:sz w:val="24"/>
          <w:szCs w:val="24"/>
        </w:rPr>
      </w:pPr>
      <w:r w:rsidRPr="009D1F78">
        <w:rPr>
          <w:b/>
          <w:bCs/>
          <w:sz w:val="24"/>
          <w:szCs w:val="24"/>
        </w:rPr>
        <w:t xml:space="preserve">4.3. </w:t>
      </w:r>
      <w:r w:rsidRPr="009D1F78">
        <w:rPr>
          <w:bCs/>
          <w:sz w:val="24"/>
          <w:szCs w:val="24"/>
        </w:rPr>
        <w:t>Bu madde boş bırakılmıştır</w:t>
      </w:r>
      <w:r w:rsidRPr="009D1F78">
        <w:rPr>
          <w:b/>
          <w:bCs/>
          <w:sz w:val="24"/>
          <w:szCs w:val="24"/>
        </w:rPr>
        <w:t xml:space="preserve">. </w:t>
      </w:r>
    </w:p>
    <w:p w:rsidR="00091D8A" w:rsidRPr="009D1F78" w:rsidRDefault="00091D8A" w:rsidP="00091D8A">
      <w:pPr>
        <w:jc w:val="both"/>
        <w:rPr>
          <w:sz w:val="24"/>
          <w:szCs w:val="24"/>
        </w:rPr>
      </w:pPr>
      <w:r w:rsidRPr="009D1F78">
        <w:rPr>
          <w:b/>
          <w:bCs/>
          <w:sz w:val="24"/>
          <w:szCs w:val="24"/>
        </w:rPr>
        <w:t>4.4.</w:t>
      </w:r>
      <w:r w:rsidRPr="009D1F78">
        <w:rPr>
          <w:sz w:val="24"/>
          <w:szCs w:val="24"/>
        </w:rP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091D8A" w:rsidRPr="009D1F78" w:rsidRDefault="00091D8A" w:rsidP="00091D8A">
      <w:pPr>
        <w:spacing w:before="120"/>
        <w:jc w:val="both"/>
        <w:rPr>
          <w:sz w:val="24"/>
          <w:szCs w:val="24"/>
        </w:rPr>
      </w:pPr>
      <w:r w:rsidRPr="009D1F78">
        <w:rPr>
          <w:b/>
          <w:bCs/>
          <w:sz w:val="24"/>
          <w:szCs w:val="24"/>
        </w:rPr>
        <w:t>Madde 5 - İhale dokümanının kapsamı</w:t>
      </w:r>
    </w:p>
    <w:p w:rsidR="00091D8A" w:rsidRPr="009D1F78" w:rsidRDefault="00091D8A" w:rsidP="00091D8A">
      <w:pPr>
        <w:jc w:val="both"/>
        <w:rPr>
          <w:sz w:val="24"/>
          <w:szCs w:val="24"/>
        </w:rPr>
      </w:pPr>
      <w:r w:rsidRPr="009D1F78">
        <w:rPr>
          <w:b/>
          <w:bCs/>
          <w:sz w:val="24"/>
          <w:szCs w:val="24"/>
        </w:rPr>
        <w:t>5.1.</w:t>
      </w:r>
      <w:r w:rsidRPr="009D1F78">
        <w:rPr>
          <w:sz w:val="24"/>
          <w:szCs w:val="24"/>
        </w:rPr>
        <w:t xml:space="preserve"> İhale dokümanı aşağıdaki belgelerden oluşmaktadır. </w:t>
      </w:r>
    </w:p>
    <w:p w:rsidR="00091D8A" w:rsidRPr="009D1F78" w:rsidRDefault="00091D8A" w:rsidP="00091D8A">
      <w:pPr>
        <w:jc w:val="both"/>
        <w:rPr>
          <w:sz w:val="24"/>
          <w:szCs w:val="24"/>
        </w:rPr>
      </w:pPr>
      <w:r w:rsidRPr="009D1F78">
        <w:rPr>
          <w:sz w:val="24"/>
          <w:szCs w:val="24"/>
        </w:rPr>
        <w:t xml:space="preserve">a) İdari </w:t>
      </w:r>
      <w:r>
        <w:rPr>
          <w:sz w:val="24"/>
          <w:szCs w:val="24"/>
        </w:rPr>
        <w:t xml:space="preserve">ve Teknik </w:t>
      </w:r>
      <w:r w:rsidRPr="009D1F78">
        <w:rPr>
          <w:sz w:val="24"/>
          <w:szCs w:val="24"/>
        </w:rPr>
        <w:t xml:space="preserve">Şartname. </w:t>
      </w:r>
    </w:p>
    <w:p w:rsidR="00091D8A" w:rsidRPr="009D1F78" w:rsidRDefault="00091D8A" w:rsidP="00091D8A">
      <w:pPr>
        <w:jc w:val="both"/>
        <w:rPr>
          <w:sz w:val="24"/>
          <w:szCs w:val="24"/>
        </w:rPr>
      </w:pPr>
      <w:r w:rsidRPr="009D1F78">
        <w:rPr>
          <w:sz w:val="24"/>
          <w:szCs w:val="24"/>
        </w:rPr>
        <w:t xml:space="preserve">b) Hizmet İşleri Genel Şartnamesi (İhale dokümanı kapsamında verilmemiştir.) </w:t>
      </w:r>
    </w:p>
    <w:p w:rsidR="00091D8A" w:rsidRPr="009D1F78" w:rsidRDefault="00091D8A" w:rsidP="00091D8A">
      <w:pPr>
        <w:jc w:val="both"/>
        <w:rPr>
          <w:sz w:val="24"/>
          <w:szCs w:val="24"/>
        </w:rPr>
      </w:pPr>
      <w:r w:rsidRPr="009D1F78">
        <w:rPr>
          <w:sz w:val="24"/>
          <w:szCs w:val="24"/>
        </w:rPr>
        <w:t>c) Standart formlar: Teklif Mektubu</w:t>
      </w:r>
    </w:p>
    <w:p w:rsidR="00091D8A" w:rsidRPr="009D1F78" w:rsidRDefault="00091D8A" w:rsidP="00091D8A">
      <w:pPr>
        <w:jc w:val="both"/>
        <w:rPr>
          <w:sz w:val="24"/>
          <w:szCs w:val="24"/>
        </w:rPr>
      </w:pPr>
      <w:r w:rsidRPr="009D1F78">
        <w:rPr>
          <w:b/>
          <w:bCs/>
          <w:sz w:val="24"/>
          <w:szCs w:val="24"/>
        </w:rPr>
        <w:t>5.2.</w:t>
      </w:r>
      <w:r w:rsidRPr="009D1F78">
        <w:rPr>
          <w:sz w:val="24"/>
          <w:szCs w:val="24"/>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091D8A" w:rsidRPr="009D1F78" w:rsidRDefault="00091D8A" w:rsidP="00091D8A">
      <w:pPr>
        <w:jc w:val="both"/>
        <w:rPr>
          <w:sz w:val="24"/>
          <w:szCs w:val="24"/>
        </w:rPr>
      </w:pPr>
      <w:r w:rsidRPr="009D1F78">
        <w:rPr>
          <w:b/>
          <w:bCs/>
          <w:sz w:val="24"/>
          <w:szCs w:val="24"/>
        </w:rPr>
        <w:t>5.3.</w:t>
      </w:r>
      <w:r w:rsidRPr="009D1F78">
        <w:rPr>
          <w:sz w:val="24"/>
          <w:szCs w:val="24"/>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091D8A" w:rsidRPr="009D1F78" w:rsidRDefault="00091D8A" w:rsidP="00091D8A">
      <w:pPr>
        <w:spacing w:before="120"/>
        <w:jc w:val="both"/>
        <w:rPr>
          <w:sz w:val="24"/>
          <w:szCs w:val="24"/>
        </w:rPr>
      </w:pPr>
      <w:r w:rsidRPr="009D1F78">
        <w:rPr>
          <w:b/>
          <w:bCs/>
          <w:sz w:val="24"/>
          <w:szCs w:val="24"/>
        </w:rPr>
        <w:t>Madde 6 - Bildirim ve tebligat esasları</w:t>
      </w:r>
    </w:p>
    <w:p w:rsidR="00091D8A" w:rsidRPr="009D1F78" w:rsidRDefault="00091D8A" w:rsidP="00091D8A">
      <w:pPr>
        <w:jc w:val="both"/>
        <w:rPr>
          <w:sz w:val="24"/>
          <w:szCs w:val="24"/>
        </w:rPr>
      </w:pPr>
      <w:r w:rsidRPr="009D1F78">
        <w:rPr>
          <w:b/>
          <w:bCs/>
          <w:sz w:val="24"/>
          <w:szCs w:val="24"/>
        </w:rPr>
        <w:t>6.1.</w:t>
      </w:r>
      <w:r w:rsidRPr="009D1F78">
        <w:rPr>
          <w:sz w:val="24"/>
          <w:szCs w:val="24"/>
        </w:rPr>
        <w:t xml:space="preserve"> Bildirim ve tebligat, elden yapılır</w:t>
      </w:r>
    </w:p>
    <w:p w:rsidR="00091D8A" w:rsidRPr="009D1F78" w:rsidRDefault="00091D8A" w:rsidP="00091D8A">
      <w:pPr>
        <w:jc w:val="both"/>
        <w:rPr>
          <w:sz w:val="24"/>
          <w:szCs w:val="24"/>
        </w:rPr>
      </w:pPr>
      <w:r w:rsidRPr="009D1F78">
        <w:rPr>
          <w:b/>
          <w:bCs/>
          <w:sz w:val="24"/>
          <w:szCs w:val="24"/>
        </w:rPr>
        <w:t>6.2.</w:t>
      </w:r>
      <w:r w:rsidRPr="009D1F78">
        <w:rPr>
          <w:sz w:val="24"/>
          <w:szCs w:val="24"/>
        </w:rPr>
        <w:t xml:space="preserve"> Bu Madde boş bırakılmıştır. </w:t>
      </w:r>
    </w:p>
    <w:p w:rsidR="00091D8A" w:rsidRPr="009D1F78" w:rsidRDefault="00091D8A" w:rsidP="00091D8A">
      <w:pPr>
        <w:jc w:val="both"/>
        <w:rPr>
          <w:sz w:val="24"/>
          <w:szCs w:val="24"/>
        </w:rPr>
      </w:pPr>
      <w:r w:rsidRPr="009D1F78">
        <w:rPr>
          <w:b/>
          <w:bCs/>
          <w:sz w:val="24"/>
          <w:szCs w:val="24"/>
        </w:rPr>
        <w:t>6.3</w:t>
      </w:r>
      <w:r w:rsidRPr="009D1F78">
        <w:rPr>
          <w:sz w:val="24"/>
          <w:szCs w:val="24"/>
        </w:rPr>
        <w:t>. Bu Madde boş bırakılmıştır.</w:t>
      </w:r>
    </w:p>
    <w:p w:rsidR="00091D8A" w:rsidRPr="009D1F78" w:rsidRDefault="00091D8A" w:rsidP="00091D8A">
      <w:pPr>
        <w:jc w:val="both"/>
        <w:rPr>
          <w:sz w:val="24"/>
          <w:szCs w:val="24"/>
        </w:rPr>
      </w:pPr>
      <w:r w:rsidRPr="009D1F78">
        <w:rPr>
          <w:b/>
          <w:bCs/>
          <w:sz w:val="24"/>
          <w:szCs w:val="24"/>
        </w:rPr>
        <w:t>6.4.</w:t>
      </w:r>
      <w:r w:rsidRPr="009D1F78">
        <w:rPr>
          <w:sz w:val="24"/>
          <w:szCs w:val="24"/>
        </w:rPr>
        <w:t xml:space="preserve"> Bu Madde boş bırakılmıştır.</w:t>
      </w:r>
    </w:p>
    <w:p w:rsidR="00091D8A" w:rsidRPr="009D1F78" w:rsidRDefault="00091D8A" w:rsidP="00091D8A">
      <w:pPr>
        <w:jc w:val="both"/>
        <w:rPr>
          <w:sz w:val="24"/>
          <w:szCs w:val="24"/>
        </w:rPr>
      </w:pPr>
      <w:r w:rsidRPr="009D1F78">
        <w:rPr>
          <w:b/>
          <w:bCs/>
          <w:sz w:val="24"/>
          <w:szCs w:val="24"/>
        </w:rPr>
        <w:t>6.5.</w:t>
      </w:r>
      <w:r w:rsidRPr="009D1F78">
        <w:rPr>
          <w:sz w:val="24"/>
          <w:szCs w:val="24"/>
        </w:rPr>
        <w:t xml:space="preserve"> İdare tarafından ortak girişimlere yapılacak bildirim ve tebligat, yukarıdaki esaslara göre pilot/koordinatör ortağa yapılır. </w:t>
      </w:r>
    </w:p>
    <w:p w:rsidR="00091D8A" w:rsidRPr="009D1F78" w:rsidRDefault="00091D8A" w:rsidP="00091D8A">
      <w:pPr>
        <w:jc w:val="both"/>
        <w:rPr>
          <w:sz w:val="24"/>
          <w:szCs w:val="24"/>
        </w:rPr>
      </w:pPr>
      <w:r w:rsidRPr="009D1F78">
        <w:rPr>
          <w:b/>
          <w:bCs/>
          <w:sz w:val="24"/>
          <w:szCs w:val="24"/>
        </w:rPr>
        <w:t>6.6.</w:t>
      </w:r>
      <w:r w:rsidRPr="009D1F78">
        <w:rPr>
          <w:sz w:val="24"/>
          <w:szCs w:val="24"/>
        </w:rPr>
        <w:t xml:space="preserve"> </w:t>
      </w:r>
      <w:r w:rsidRPr="009D1F78">
        <w:rPr>
          <w:b/>
          <w:bCs/>
          <w:sz w:val="24"/>
          <w:szCs w:val="24"/>
        </w:rPr>
        <w:t>.</w:t>
      </w:r>
      <w:r w:rsidRPr="009D1F78">
        <w:rPr>
          <w:sz w:val="24"/>
          <w:szCs w:val="24"/>
        </w:rPr>
        <w:t xml:space="preserve"> Bu Madde boş bırakılmıştır.</w:t>
      </w:r>
    </w:p>
    <w:p w:rsidR="00091D8A" w:rsidRPr="009D1F78" w:rsidRDefault="00091D8A" w:rsidP="00091D8A">
      <w:pPr>
        <w:pStyle w:val="GvdeMetni"/>
        <w:spacing w:after="120"/>
        <w:jc w:val="both"/>
        <w:rPr>
          <w:sz w:val="24"/>
          <w:szCs w:val="24"/>
        </w:rPr>
      </w:pPr>
    </w:p>
    <w:p w:rsidR="00091D8A" w:rsidRPr="009D1F78" w:rsidRDefault="00091D8A" w:rsidP="00091D8A">
      <w:pPr>
        <w:pStyle w:val="GvdeMetni"/>
        <w:spacing w:after="120"/>
        <w:jc w:val="both"/>
        <w:rPr>
          <w:sz w:val="24"/>
          <w:szCs w:val="24"/>
        </w:rPr>
      </w:pPr>
      <w:r w:rsidRPr="009D1F78">
        <w:rPr>
          <w:sz w:val="24"/>
          <w:szCs w:val="24"/>
        </w:rPr>
        <w:t>II- İHALEYE KATILMAYA İLİŞKİN HUSUSLAR</w:t>
      </w:r>
    </w:p>
    <w:p w:rsidR="00091D8A" w:rsidRPr="009D1F78" w:rsidRDefault="00091D8A" w:rsidP="00091D8A">
      <w:pPr>
        <w:pStyle w:val="GvdeMetni"/>
        <w:jc w:val="both"/>
        <w:rPr>
          <w:sz w:val="24"/>
          <w:szCs w:val="24"/>
        </w:rPr>
      </w:pPr>
    </w:p>
    <w:p w:rsidR="00091D8A" w:rsidRPr="009D1F78" w:rsidRDefault="00091D8A" w:rsidP="00091D8A">
      <w:pPr>
        <w:ind w:firstLine="708"/>
        <w:jc w:val="both"/>
        <w:rPr>
          <w:b/>
          <w:sz w:val="24"/>
          <w:szCs w:val="24"/>
        </w:rPr>
      </w:pPr>
      <w:r w:rsidRPr="009D1F78">
        <w:rPr>
          <w:b/>
          <w:sz w:val="24"/>
          <w:szCs w:val="24"/>
        </w:rPr>
        <w:t>Madde 7-</w:t>
      </w:r>
      <w:r>
        <w:rPr>
          <w:sz w:val="24"/>
          <w:szCs w:val="24"/>
        </w:rPr>
        <w:t xml:space="preserve"> </w:t>
      </w:r>
      <w:r w:rsidRPr="009D1F78">
        <w:rPr>
          <w:sz w:val="24"/>
          <w:szCs w:val="24"/>
        </w:rPr>
        <w:t xml:space="preserve"> </w:t>
      </w:r>
      <w:r w:rsidR="00DC61F3">
        <w:rPr>
          <w:b/>
          <w:bCs/>
          <w:sz w:val="24"/>
          <w:szCs w:val="24"/>
        </w:rPr>
        <w:t>Yenişehir</w:t>
      </w:r>
      <w:r w:rsidRPr="009D1F78">
        <w:rPr>
          <w:b/>
          <w:sz w:val="24"/>
          <w:szCs w:val="24"/>
        </w:rPr>
        <w:t xml:space="preserve"> </w:t>
      </w:r>
      <w:r w:rsidRPr="009D1F78">
        <w:rPr>
          <w:sz w:val="24"/>
          <w:szCs w:val="24"/>
        </w:rPr>
        <w:t xml:space="preserve">Öğretmenevi ve ASO Müdürlüğü Binası İçerisinde Bulunan Lokanta </w:t>
      </w:r>
      <w:r>
        <w:rPr>
          <w:sz w:val="24"/>
          <w:szCs w:val="24"/>
        </w:rPr>
        <w:t>ve Mutfak,</w:t>
      </w:r>
      <w:r w:rsidRPr="009D1F78">
        <w:rPr>
          <w:sz w:val="24"/>
          <w:szCs w:val="24"/>
        </w:rPr>
        <w:t xml:space="preserve"> 2886 sayılı Devlet İhale Kanununun 51/g madde</w:t>
      </w:r>
      <w:r>
        <w:rPr>
          <w:sz w:val="24"/>
          <w:szCs w:val="24"/>
        </w:rPr>
        <w:t>si</w:t>
      </w:r>
      <w:r w:rsidRPr="009D1F78">
        <w:rPr>
          <w:sz w:val="24"/>
          <w:szCs w:val="24"/>
        </w:rPr>
        <w:t xml:space="preserve"> gereğince “Pazarlık</w:t>
      </w:r>
      <w:r>
        <w:rPr>
          <w:sz w:val="24"/>
          <w:szCs w:val="24"/>
        </w:rPr>
        <w:t>(Açık Arttırma) Usulü İhale” ile 1</w:t>
      </w:r>
      <w:r w:rsidRPr="009D1F78">
        <w:rPr>
          <w:sz w:val="24"/>
          <w:szCs w:val="24"/>
        </w:rPr>
        <w:t xml:space="preserve"> yıllığına amortisman bedeli</w:t>
      </w:r>
      <w:r>
        <w:rPr>
          <w:sz w:val="24"/>
          <w:szCs w:val="24"/>
        </w:rPr>
        <w:t xml:space="preserve"> karşılığında işletmeciye verilecektir.</w:t>
      </w:r>
    </w:p>
    <w:p w:rsidR="00091D8A" w:rsidRPr="009D1F78" w:rsidRDefault="00091D8A" w:rsidP="00091D8A">
      <w:pPr>
        <w:ind w:firstLine="708"/>
        <w:jc w:val="both"/>
        <w:rPr>
          <w:sz w:val="24"/>
          <w:szCs w:val="24"/>
        </w:rPr>
      </w:pPr>
      <w:r w:rsidRPr="009D1F78">
        <w:rPr>
          <w:b/>
          <w:sz w:val="24"/>
          <w:szCs w:val="24"/>
        </w:rPr>
        <w:t>Madde 8-</w:t>
      </w:r>
      <w:r w:rsidRPr="009D1F78">
        <w:rPr>
          <w:sz w:val="24"/>
          <w:szCs w:val="24"/>
        </w:rPr>
        <w:t xml:space="preserve"> Teknik şartname, iş bu idari şartnamenin ayrılmaz parçası olup eki niteliğindedir.  Noter ücreti, vergi, resim, harç dâhil olmak üzere her türlü masraflar ihale alıcısına ait olacaktır. Bu konudan dolayı ihale alıcısı kira tenzil dâhil Müdürlüğümüzden maddi ve manevi herhangi bir talepte bulunamayacaktır. Teknik konudaki her türlü işlemler </w:t>
      </w:r>
      <w:r w:rsidR="00DC61F3">
        <w:rPr>
          <w:b/>
          <w:bCs/>
          <w:sz w:val="24"/>
          <w:szCs w:val="24"/>
        </w:rPr>
        <w:t>Yenişehir</w:t>
      </w:r>
      <w:r w:rsidRPr="009D1F78">
        <w:rPr>
          <w:b/>
          <w:sz w:val="24"/>
          <w:szCs w:val="24"/>
        </w:rPr>
        <w:t xml:space="preserve"> Öğretmenevi</w:t>
      </w:r>
      <w:r w:rsidRPr="009D1F78">
        <w:rPr>
          <w:sz w:val="24"/>
          <w:szCs w:val="24"/>
        </w:rPr>
        <w:t xml:space="preserve"> </w:t>
      </w:r>
      <w:r w:rsidRPr="009D1F78">
        <w:rPr>
          <w:b/>
          <w:sz w:val="24"/>
          <w:szCs w:val="24"/>
        </w:rPr>
        <w:t>ve ASO İhale Komisyonu</w:t>
      </w:r>
      <w:r w:rsidRPr="009D1F78">
        <w:rPr>
          <w:sz w:val="24"/>
          <w:szCs w:val="24"/>
        </w:rPr>
        <w:t xml:space="preserve"> tarafından yürütülecektir. </w:t>
      </w:r>
    </w:p>
    <w:p w:rsidR="00091D8A" w:rsidRDefault="00091D8A" w:rsidP="00091D8A">
      <w:pPr>
        <w:ind w:firstLine="708"/>
        <w:jc w:val="both"/>
        <w:rPr>
          <w:sz w:val="24"/>
          <w:szCs w:val="24"/>
        </w:rPr>
      </w:pPr>
      <w:r w:rsidRPr="009D1F78">
        <w:rPr>
          <w:b/>
          <w:sz w:val="24"/>
          <w:szCs w:val="24"/>
        </w:rPr>
        <w:t xml:space="preserve">Madde 9- </w:t>
      </w:r>
      <w:r w:rsidRPr="009D1F78">
        <w:rPr>
          <w:sz w:val="24"/>
          <w:szCs w:val="24"/>
        </w:rPr>
        <w:t xml:space="preserve">2886 sayılı Devlet İhale Kanununun 16. maddesi “İdarece ihalelerin en elverişli koşullarla sonuçlandırılmasını sağlamak amacıyla, isteklilerde belirli mali ve teknik yeterlilik ve nitelikler aranabilir. Bunları tespite yarayan belgelerin neler olduğu şartnamelerde gösterilir” </w:t>
      </w:r>
    </w:p>
    <w:p w:rsidR="00091D8A" w:rsidRPr="009D1F78" w:rsidRDefault="00091D8A" w:rsidP="00091D8A">
      <w:pPr>
        <w:ind w:firstLine="708"/>
        <w:jc w:val="both"/>
        <w:rPr>
          <w:sz w:val="24"/>
          <w:szCs w:val="24"/>
        </w:rPr>
      </w:pPr>
      <w:r>
        <w:rPr>
          <w:sz w:val="24"/>
          <w:szCs w:val="24"/>
        </w:rPr>
        <w:t xml:space="preserve">  </w:t>
      </w:r>
      <w:r w:rsidRPr="009D1F78">
        <w:rPr>
          <w:b/>
          <w:sz w:val="24"/>
          <w:szCs w:val="24"/>
        </w:rPr>
        <w:t xml:space="preserve">Madde 10- </w:t>
      </w:r>
      <w:r w:rsidRPr="009D1F78">
        <w:rPr>
          <w:sz w:val="24"/>
          <w:szCs w:val="24"/>
        </w:rPr>
        <w:t xml:space="preserve">İhale </w:t>
      </w:r>
      <w:r w:rsidR="0013417B">
        <w:rPr>
          <w:b/>
          <w:bCs/>
          <w:sz w:val="24"/>
          <w:szCs w:val="24"/>
        </w:rPr>
        <w:t>13</w:t>
      </w:r>
      <w:r w:rsidR="007431B2">
        <w:rPr>
          <w:b/>
          <w:bCs/>
          <w:sz w:val="24"/>
          <w:szCs w:val="24"/>
        </w:rPr>
        <w:t>/12/2022</w:t>
      </w:r>
      <w:r>
        <w:rPr>
          <w:b/>
          <w:bCs/>
          <w:sz w:val="24"/>
          <w:szCs w:val="24"/>
        </w:rPr>
        <w:t xml:space="preserve"> </w:t>
      </w:r>
      <w:r w:rsidR="0013417B">
        <w:rPr>
          <w:b/>
          <w:bCs/>
          <w:sz w:val="24"/>
          <w:szCs w:val="24"/>
        </w:rPr>
        <w:t>Salı</w:t>
      </w:r>
      <w:r w:rsidRPr="009D1F78">
        <w:rPr>
          <w:sz w:val="24"/>
          <w:szCs w:val="24"/>
        </w:rPr>
        <w:t xml:space="preserve"> günü saat </w:t>
      </w:r>
      <w:r w:rsidRPr="009D1F78">
        <w:rPr>
          <w:b/>
          <w:sz w:val="24"/>
          <w:szCs w:val="24"/>
        </w:rPr>
        <w:t>1</w:t>
      </w:r>
      <w:r w:rsidR="0013417B">
        <w:rPr>
          <w:b/>
          <w:sz w:val="24"/>
          <w:szCs w:val="24"/>
        </w:rPr>
        <w:t>6</w:t>
      </w:r>
      <w:r w:rsidRPr="009D1F78">
        <w:rPr>
          <w:b/>
          <w:sz w:val="24"/>
          <w:szCs w:val="24"/>
        </w:rPr>
        <w:t>.</w:t>
      </w:r>
      <w:r w:rsidRPr="002A6D64">
        <w:rPr>
          <w:b/>
          <w:sz w:val="24"/>
          <w:szCs w:val="24"/>
        </w:rPr>
        <w:t>00</w:t>
      </w:r>
      <w:r w:rsidRPr="002A6D64">
        <w:rPr>
          <w:sz w:val="24"/>
          <w:szCs w:val="24"/>
        </w:rPr>
        <w:t>’</w:t>
      </w:r>
      <w:r>
        <w:rPr>
          <w:sz w:val="24"/>
          <w:szCs w:val="24"/>
        </w:rPr>
        <w:t xml:space="preserve">te </w:t>
      </w:r>
      <w:r w:rsidRPr="009D1F78">
        <w:rPr>
          <w:sz w:val="24"/>
          <w:szCs w:val="24"/>
        </w:rPr>
        <w:t xml:space="preserve"> </w:t>
      </w:r>
      <w:r w:rsidR="007431B2">
        <w:rPr>
          <w:sz w:val="24"/>
          <w:szCs w:val="24"/>
        </w:rPr>
        <w:t xml:space="preserve">Yenişehir </w:t>
      </w:r>
      <w:r w:rsidRPr="009D1F78">
        <w:rPr>
          <w:sz w:val="24"/>
          <w:szCs w:val="24"/>
        </w:rPr>
        <w:t>Öğretmenevi ve Akşam Sa</w:t>
      </w:r>
      <w:r>
        <w:rPr>
          <w:sz w:val="24"/>
          <w:szCs w:val="24"/>
        </w:rPr>
        <w:t>nat Okulu Müdürlüğü yemekhane salonunda</w:t>
      </w:r>
      <w:r w:rsidRPr="009D1F78">
        <w:rPr>
          <w:sz w:val="24"/>
          <w:szCs w:val="24"/>
        </w:rPr>
        <w:t xml:space="preserve"> yapılacaktır.</w:t>
      </w:r>
      <w:r w:rsidRPr="009D1F78">
        <w:rPr>
          <w:b/>
          <w:sz w:val="24"/>
          <w:szCs w:val="24"/>
        </w:rPr>
        <w:t xml:space="preserve"> </w:t>
      </w:r>
      <w:r w:rsidRPr="009D1F78">
        <w:rPr>
          <w:sz w:val="24"/>
          <w:szCs w:val="24"/>
        </w:rPr>
        <w:t xml:space="preserve">Nakdi teminatlar </w:t>
      </w:r>
      <w:r w:rsidR="007377E2" w:rsidRPr="007431B2">
        <w:rPr>
          <w:b/>
          <w:color w:val="777777"/>
          <w:sz w:val="24"/>
          <w:szCs w:val="24"/>
        </w:rPr>
        <w:t xml:space="preserve">Vakıfbank Dağkapı Şubesi 560001500158007302189392  İBAN </w:t>
      </w:r>
      <w:r w:rsidRPr="009D1F78">
        <w:rPr>
          <w:b/>
          <w:sz w:val="24"/>
          <w:szCs w:val="24"/>
        </w:rPr>
        <w:t xml:space="preserve"> </w:t>
      </w:r>
      <w:r>
        <w:rPr>
          <w:b/>
          <w:sz w:val="24"/>
          <w:szCs w:val="24"/>
        </w:rPr>
        <w:t xml:space="preserve">Nolu </w:t>
      </w:r>
      <w:r w:rsidRPr="009D1F78">
        <w:rPr>
          <w:b/>
          <w:sz w:val="24"/>
          <w:szCs w:val="24"/>
        </w:rPr>
        <w:t>İşletme Hesabına</w:t>
      </w:r>
      <w:r w:rsidRPr="009D1F78">
        <w:rPr>
          <w:b/>
          <w:bCs/>
          <w:sz w:val="24"/>
          <w:szCs w:val="24"/>
        </w:rPr>
        <w:t xml:space="preserve"> </w:t>
      </w:r>
      <w:r w:rsidRPr="009D1F78">
        <w:rPr>
          <w:sz w:val="24"/>
          <w:szCs w:val="24"/>
        </w:rPr>
        <w:t xml:space="preserve">yatırılacak, makbuzlar veya banka teminat mektupları teklif zarfının içinde sunulacaktır. </w:t>
      </w:r>
    </w:p>
    <w:p w:rsidR="00091D8A" w:rsidRPr="009D1F78" w:rsidRDefault="00091D8A" w:rsidP="00091D8A">
      <w:pPr>
        <w:overflowPunct w:val="0"/>
        <w:autoSpaceDE w:val="0"/>
        <w:autoSpaceDN w:val="0"/>
        <w:adjustRightInd w:val="0"/>
        <w:jc w:val="both"/>
        <w:rPr>
          <w:sz w:val="24"/>
          <w:szCs w:val="24"/>
        </w:rPr>
      </w:pPr>
      <w:r>
        <w:rPr>
          <w:b/>
          <w:sz w:val="24"/>
          <w:szCs w:val="24"/>
        </w:rPr>
        <w:t xml:space="preserve">             </w:t>
      </w:r>
      <w:r w:rsidRPr="009D1F78">
        <w:rPr>
          <w:b/>
          <w:sz w:val="24"/>
          <w:szCs w:val="24"/>
        </w:rPr>
        <w:t xml:space="preserve">Madde 11- </w:t>
      </w:r>
      <w:r w:rsidRPr="009D1F78">
        <w:rPr>
          <w:sz w:val="24"/>
          <w:szCs w:val="24"/>
        </w:rPr>
        <w:t xml:space="preserve"> </w:t>
      </w:r>
      <w:r w:rsidR="007377E2">
        <w:rPr>
          <w:b/>
          <w:bCs/>
          <w:sz w:val="24"/>
          <w:szCs w:val="24"/>
        </w:rPr>
        <w:t xml:space="preserve">Yenişehir </w:t>
      </w:r>
      <w:r w:rsidRPr="009D1F78">
        <w:rPr>
          <w:sz w:val="24"/>
          <w:szCs w:val="24"/>
        </w:rPr>
        <w:t xml:space="preserve">Öğretmenevi binası içinde yer alan yemekhane ve mutfaktaki demirbaşların </w:t>
      </w:r>
      <w:r>
        <w:rPr>
          <w:sz w:val="24"/>
          <w:szCs w:val="24"/>
        </w:rPr>
        <w:t>1</w:t>
      </w:r>
      <w:r w:rsidRPr="009D1F78">
        <w:rPr>
          <w:sz w:val="24"/>
          <w:szCs w:val="24"/>
        </w:rPr>
        <w:t xml:space="preserve"> yıl</w:t>
      </w:r>
      <w:r>
        <w:rPr>
          <w:sz w:val="24"/>
          <w:szCs w:val="24"/>
        </w:rPr>
        <w:t xml:space="preserve"> için</w:t>
      </w:r>
      <w:r w:rsidRPr="009D1F78">
        <w:rPr>
          <w:sz w:val="24"/>
          <w:szCs w:val="24"/>
        </w:rPr>
        <w:t xml:space="preserve"> amortisman bedeli olarak </w:t>
      </w:r>
      <w:r w:rsidR="007377E2">
        <w:rPr>
          <w:b/>
          <w:sz w:val="24"/>
          <w:szCs w:val="24"/>
        </w:rPr>
        <w:t>260</w:t>
      </w:r>
      <w:r>
        <w:rPr>
          <w:b/>
          <w:sz w:val="24"/>
          <w:szCs w:val="24"/>
        </w:rPr>
        <w:t>.</w:t>
      </w:r>
      <w:r w:rsidR="007377E2">
        <w:rPr>
          <w:b/>
          <w:sz w:val="24"/>
          <w:szCs w:val="24"/>
        </w:rPr>
        <w:t>000</w:t>
      </w:r>
      <w:r>
        <w:rPr>
          <w:b/>
          <w:sz w:val="24"/>
          <w:szCs w:val="24"/>
        </w:rPr>
        <w:t>,00 TL</w:t>
      </w:r>
      <w:r w:rsidRPr="009D1F78">
        <w:rPr>
          <w:sz w:val="24"/>
          <w:szCs w:val="24"/>
        </w:rPr>
        <w:t xml:space="preserve"> </w:t>
      </w:r>
      <w:r>
        <w:rPr>
          <w:sz w:val="24"/>
          <w:szCs w:val="24"/>
        </w:rPr>
        <w:t>(</w:t>
      </w:r>
      <w:r w:rsidR="007377E2">
        <w:rPr>
          <w:b/>
          <w:sz w:val="24"/>
          <w:szCs w:val="24"/>
        </w:rPr>
        <w:t>ikiyüzaltmışbin</w:t>
      </w:r>
      <w:r w:rsidRPr="006B6F37">
        <w:rPr>
          <w:b/>
          <w:sz w:val="24"/>
          <w:szCs w:val="24"/>
        </w:rPr>
        <w:t>TL</w:t>
      </w:r>
      <w:r>
        <w:rPr>
          <w:sz w:val="24"/>
          <w:szCs w:val="24"/>
        </w:rPr>
        <w:t xml:space="preserve">) </w:t>
      </w:r>
      <w:r w:rsidRPr="009D1F78">
        <w:rPr>
          <w:sz w:val="24"/>
          <w:szCs w:val="24"/>
        </w:rPr>
        <w:t xml:space="preserve">muhammen bedel tespit edilmiş olup </w:t>
      </w:r>
      <w:r w:rsidRPr="009D1F78">
        <w:rPr>
          <w:b/>
          <w:sz w:val="24"/>
          <w:szCs w:val="24"/>
        </w:rPr>
        <w:t>geçici teminatı tutarı</w:t>
      </w:r>
      <w:r w:rsidRPr="009D1F78">
        <w:rPr>
          <w:sz w:val="24"/>
          <w:szCs w:val="24"/>
        </w:rPr>
        <w:t xml:space="preserve"> da</w:t>
      </w:r>
      <w:r>
        <w:rPr>
          <w:sz w:val="24"/>
          <w:szCs w:val="24"/>
        </w:rPr>
        <w:t xml:space="preserve"> </w:t>
      </w:r>
      <w:r>
        <w:rPr>
          <w:b/>
          <w:sz w:val="24"/>
          <w:szCs w:val="24"/>
        </w:rPr>
        <w:t>7</w:t>
      </w:r>
      <w:r w:rsidR="007377E2">
        <w:rPr>
          <w:b/>
          <w:sz w:val="24"/>
          <w:szCs w:val="24"/>
        </w:rPr>
        <w:t>.800</w:t>
      </w:r>
      <w:r>
        <w:rPr>
          <w:sz w:val="24"/>
          <w:szCs w:val="24"/>
        </w:rPr>
        <w:t>.</w:t>
      </w:r>
      <w:r w:rsidR="007377E2">
        <w:rPr>
          <w:sz w:val="24"/>
          <w:szCs w:val="24"/>
        </w:rPr>
        <w:t>00</w:t>
      </w:r>
      <w:r w:rsidRPr="009D1F78">
        <w:rPr>
          <w:b/>
          <w:sz w:val="24"/>
          <w:szCs w:val="24"/>
        </w:rPr>
        <w:t xml:space="preserve"> TL</w:t>
      </w:r>
      <w:r w:rsidRPr="009D1F78">
        <w:rPr>
          <w:sz w:val="24"/>
          <w:szCs w:val="24"/>
        </w:rPr>
        <w:t xml:space="preserve"> </w:t>
      </w:r>
      <w:r>
        <w:rPr>
          <w:sz w:val="24"/>
          <w:szCs w:val="24"/>
        </w:rPr>
        <w:t>(Yedi</w:t>
      </w:r>
      <w:r w:rsidR="007377E2">
        <w:rPr>
          <w:sz w:val="24"/>
          <w:szCs w:val="24"/>
        </w:rPr>
        <w:t>binsekizyüz</w:t>
      </w:r>
      <w:r>
        <w:rPr>
          <w:sz w:val="24"/>
          <w:szCs w:val="24"/>
        </w:rPr>
        <w:t>TL</w:t>
      </w:r>
      <w:r w:rsidR="007377E2">
        <w:rPr>
          <w:sz w:val="24"/>
          <w:szCs w:val="24"/>
        </w:rPr>
        <w:t>.</w:t>
      </w:r>
      <w:r>
        <w:rPr>
          <w:sz w:val="24"/>
          <w:szCs w:val="24"/>
        </w:rPr>
        <w:t xml:space="preserve">) </w:t>
      </w:r>
      <w:r w:rsidRPr="009D1F78">
        <w:rPr>
          <w:sz w:val="24"/>
          <w:szCs w:val="24"/>
        </w:rPr>
        <w:t xml:space="preserve">olarak belirlenmiştir. </w:t>
      </w:r>
      <w:r>
        <w:rPr>
          <w:sz w:val="24"/>
          <w:szCs w:val="24"/>
        </w:rPr>
        <w:t>İstekliler 1</w:t>
      </w:r>
      <w:r w:rsidRPr="009D1F78">
        <w:rPr>
          <w:sz w:val="24"/>
          <w:szCs w:val="24"/>
        </w:rPr>
        <w:t xml:space="preserve"> yıl için teklif ettikleri miktarın en az % </w:t>
      </w:r>
      <w:r>
        <w:rPr>
          <w:sz w:val="24"/>
          <w:szCs w:val="24"/>
        </w:rPr>
        <w:t>3’ü</w:t>
      </w:r>
      <w:r w:rsidRPr="009D1F78">
        <w:rPr>
          <w:sz w:val="24"/>
          <w:szCs w:val="24"/>
        </w:rPr>
        <w:t xml:space="preserve"> kadar geçici teminatı teklif mektuplarıyla birlikte idareye ibraz edeceklerdir.</w:t>
      </w:r>
    </w:p>
    <w:p w:rsidR="00091D8A" w:rsidRPr="009D1F78" w:rsidRDefault="00091D8A" w:rsidP="00091D8A">
      <w:pPr>
        <w:overflowPunct w:val="0"/>
        <w:autoSpaceDE w:val="0"/>
        <w:autoSpaceDN w:val="0"/>
        <w:adjustRightInd w:val="0"/>
        <w:jc w:val="both"/>
        <w:rPr>
          <w:b/>
          <w:sz w:val="24"/>
          <w:szCs w:val="24"/>
        </w:rPr>
      </w:pPr>
      <w:r>
        <w:rPr>
          <w:b/>
          <w:sz w:val="24"/>
          <w:szCs w:val="24"/>
        </w:rPr>
        <w:lastRenderedPageBreak/>
        <w:t xml:space="preserve">           Madde 12</w:t>
      </w:r>
      <w:r w:rsidRPr="009D1F78">
        <w:rPr>
          <w:b/>
          <w:sz w:val="24"/>
          <w:szCs w:val="24"/>
        </w:rPr>
        <w:t>-</w:t>
      </w:r>
      <w:r w:rsidRPr="009D1F78">
        <w:rPr>
          <w:sz w:val="24"/>
          <w:szCs w:val="24"/>
        </w:rPr>
        <w:t xml:space="preserve"> İştirakçilerin ihaleye katılabilmesi için aşağıda istenen evrakların </w:t>
      </w:r>
      <w:r w:rsidR="00F51D77">
        <w:rPr>
          <w:b/>
          <w:bCs/>
          <w:sz w:val="24"/>
          <w:szCs w:val="24"/>
        </w:rPr>
        <w:t>12/12/2022</w:t>
      </w:r>
      <w:r>
        <w:rPr>
          <w:b/>
          <w:bCs/>
          <w:sz w:val="24"/>
          <w:szCs w:val="24"/>
        </w:rPr>
        <w:t xml:space="preserve"> P</w:t>
      </w:r>
      <w:r w:rsidR="00F51D77">
        <w:rPr>
          <w:b/>
          <w:bCs/>
          <w:sz w:val="24"/>
          <w:szCs w:val="24"/>
        </w:rPr>
        <w:t>azartesi</w:t>
      </w:r>
      <w:r w:rsidRPr="009D1F78">
        <w:rPr>
          <w:sz w:val="24"/>
          <w:szCs w:val="24"/>
        </w:rPr>
        <w:t xml:space="preserve"> günü saat </w:t>
      </w:r>
      <w:r w:rsidR="00F51D77">
        <w:rPr>
          <w:b/>
          <w:sz w:val="24"/>
          <w:szCs w:val="24"/>
        </w:rPr>
        <w:t>16</w:t>
      </w:r>
      <w:r w:rsidRPr="009D1F78">
        <w:rPr>
          <w:b/>
          <w:sz w:val="24"/>
          <w:szCs w:val="24"/>
        </w:rPr>
        <w:t>.</w:t>
      </w:r>
      <w:r>
        <w:rPr>
          <w:b/>
          <w:sz w:val="24"/>
          <w:szCs w:val="24"/>
        </w:rPr>
        <w:t>45</w:t>
      </w:r>
      <w:r w:rsidRPr="009D1F78">
        <w:rPr>
          <w:b/>
          <w:sz w:val="24"/>
          <w:szCs w:val="24"/>
        </w:rPr>
        <w:t>’</w:t>
      </w:r>
      <w:r>
        <w:rPr>
          <w:b/>
          <w:sz w:val="24"/>
          <w:szCs w:val="24"/>
        </w:rPr>
        <w:t>e</w:t>
      </w:r>
      <w:r w:rsidRPr="009D1F78">
        <w:rPr>
          <w:sz w:val="24"/>
          <w:szCs w:val="24"/>
        </w:rPr>
        <w:t xml:space="preserve"> kadar </w:t>
      </w:r>
      <w:r w:rsidR="00F51D77">
        <w:rPr>
          <w:sz w:val="24"/>
          <w:szCs w:val="24"/>
        </w:rPr>
        <w:t>Yenişehir</w:t>
      </w:r>
      <w:r w:rsidRPr="009D1F78">
        <w:rPr>
          <w:sz w:val="24"/>
          <w:szCs w:val="24"/>
        </w:rPr>
        <w:t xml:space="preserve"> </w:t>
      </w:r>
      <w:r>
        <w:rPr>
          <w:sz w:val="24"/>
          <w:szCs w:val="24"/>
        </w:rPr>
        <w:t xml:space="preserve"> </w:t>
      </w:r>
      <w:r w:rsidRPr="009D1F78">
        <w:rPr>
          <w:sz w:val="24"/>
          <w:szCs w:val="24"/>
        </w:rPr>
        <w:t>Öğretmenevi ve Akşam Sanat Okulu Müdürlüğü Müdür Yardımcısı odasına teslim edilmesi zorunludur. Verilen bu süreden sonra getirilecek belgeler işleme konulmayacaktır.</w:t>
      </w:r>
    </w:p>
    <w:p w:rsidR="00091D8A" w:rsidRPr="00DF0390" w:rsidRDefault="00091D8A" w:rsidP="00091D8A">
      <w:pPr>
        <w:jc w:val="both"/>
        <w:rPr>
          <w:sz w:val="24"/>
          <w:szCs w:val="24"/>
        </w:rPr>
      </w:pPr>
      <w:r w:rsidRPr="00DF0390">
        <w:rPr>
          <w:sz w:val="24"/>
          <w:szCs w:val="24"/>
        </w:rPr>
        <w:t>a)Kanuni ikametgâh ve tebligat için adresleri, nüfus cüzdanı fotokopisi</w:t>
      </w:r>
    </w:p>
    <w:p w:rsidR="00091D8A" w:rsidRPr="00DF0390" w:rsidRDefault="00091D8A" w:rsidP="00091D8A">
      <w:pPr>
        <w:jc w:val="both"/>
        <w:rPr>
          <w:sz w:val="24"/>
          <w:szCs w:val="24"/>
        </w:rPr>
      </w:pPr>
      <w:r w:rsidRPr="00DF0390">
        <w:rPr>
          <w:sz w:val="24"/>
          <w:szCs w:val="24"/>
        </w:rPr>
        <w:t>b)Geçici teminat makbuzu veya limit içi ve süresiz banka teminat mektubu,</w:t>
      </w:r>
    </w:p>
    <w:p w:rsidR="00091D8A" w:rsidRPr="00DF0390" w:rsidRDefault="00091D8A" w:rsidP="00091D8A">
      <w:pPr>
        <w:jc w:val="both"/>
        <w:rPr>
          <w:sz w:val="24"/>
          <w:szCs w:val="24"/>
        </w:rPr>
      </w:pPr>
      <w:r w:rsidRPr="00DF0390">
        <w:rPr>
          <w:sz w:val="24"/>
          <w:szCs w:val="24"/>
        </w:rPr>
        <w:t>c)İhaleye ka</w:t>
      </w:r>
      <w:r>
        <w:rPr>
          <w:sz w:val="24"/>
          <w:szCs w:val="24"/>
        </w:rPr>
        <w:t xml:space="preserve">tılacak olanların </w:t>
      </w:r>
      <w:r w:rsidRPr="00DF0390">
        <w:rPr>
          <w:sz w:val="24"/>
          <w:szCs w:val="24"/>
        </w:rPr>
        <w:t>, işyeri açma ve işletme belgesi, Ticaret ve Sanayi Odası belgesi veya ilgili mesleki teşekküllerinden alınacak kayıt belgelerinden biri. (Aslı ibraz edilecek)</w:t>
      </w:r>
    </w:p>
    <w:p w:rsidR="00091D8A" w:rsidRPr="00DF0390" w:rsidRDefault="00091D8A" w:rsidP="00091D8A">
      <w:pPr>
        <w:jc w:val="both"/>
        <w:rPr>
          <w:sz w:val="24"/>
          <w:szCs w:val="24"/>
        </w:rPr>
      </w:pPr>
      <w:r w:rsidRPr="00DF0390">
        <w:rPr>
          <w:bCs/>
          <w:color w:val="333333"/>
          <w:sz w:val="24"/>
          <w:szCs w:val="24"/>
        </w:rPr>
        <w:t>ç)Tüzel kişilerde bağlı oldukları oda kaydı, Sicil Gazetesi, Noter tasdikli imza sirküleri.</w:t>
      </w:r>
    </w:p>
    <w:p w:rsidR="00091D8A" w:rsidRPr="00DF0390" w:rsidRDefault="00091D8A" w:rsidP="00091D8A">
      <w:pPr>
        <w:jc w:val="both"/>
        <w:rPr>
          <w:sz w:val="24"/>
          <w:szCs w:val="24"/>
        </w:rPr>
      </w:pPr>
      <w:r w:rsidRPr="00DF0390">
        <w:rPr>
          <w:sz w:val="24"/>
          <w:szCs w:val="24"/>
        </w:rPr>
        <w:t>d)İstekliler adına vekâleten ihaleye katılıyor ise istekli adına teklifte bulunacak kimselerin noter tasdikli vekâletnameleri ile vekâleten iştirak edenin noter tasdikli imza sirküleri vermesi,</w:t>
      </w:r>
    </w:p>
    <w:p w:rsidR="00091D8A" w:rsidRPr="00DF0390" w:rsidRDefault="00091D8A" w:rsidP="00091D8A">
      <w:pPr>
        <w:jc w:val="both"/>
        <w:rPr>
          <w:sz w:val="24"/>
          <w:szCs w:val="24"/>
        </w:rPr>
      </w:pPr>
      <w:r w:rsidRPr="00DF0390">
        <w:rPr>
          <w:sz w:val="24"/>
          <w:szCs w:val="24"/>
        </w:rPr>
        <w:t>e)İsteklilerin ortak girişim olması halinde, ihale şartnamesindeki örneğe uygun noter tasdikli ortak girişim beyannamesi ile ortaklarca imzalanan ortaklık sözleşmesi vermesi,</w:t>
      </w:r>
    </w:p>
    <w:p w:rsidR="00091D8A" w:rsidRPr="00DF0390" w:rsidRDefault="00091D8A" w:rsidP="00091D8A">
      <w:pPr>
        <w:jc w:val="both"/>
        <w:rPr>
          <w:sz w:val="24"/>
          <w:szCs w:val="24"/>
        </w:rPr>
      </w:pPr>
      <w:r w:rsidRPr="00DF0390">
        <w:rPr>
          <w:sz w:val="24"/>
          <w:szCs w:val="24"/>
        </w:rPr>
        <w:t>f)Son bir ay içinde Cumhuriyet Savcılığından alınmış sabıkası olmadığına dair belge,</w:t>
      </w:r>
    </w:p>
    <w:p w:rsidR="00091D8A" w:rsidRPr="00DF0390" w:rsidRDefault="00091D8A" w:rsidP="00091D8A">
      <w:pPr>
        <w:tabs>
          <w:tab w:val="left" w:pos="720"/>
        </w:tabs>
        <w:jc w:val="both"/>
        <w:rPr>
          <w:b/>
          <w:sz w:val="24"/>
          <w:szCs w:val="24"/>
        </w:rPr>
      </w:pPr>
      <w:r w:rsidRPr="006A5ED7">
        <w:rPr>
          <w:sz w:val="24"/>
          <w:szCs w:val="24"/>
        </w:rPr>
        <w:t>g</w:t>
      </w:r>
      <w:r w:rsidRPr="00DF0390">
        <w:rPr>
          <w:b/>
          <w:sz w:val="24"/>
          <w:szCs w:val="24"/>
        </w:rPr>
        <w:t>)</w:t>
      </w:r>
      <w:r w:rsidRPr="00DF0390">
        <w:rPr>
          <w:sz w:val="24"/>
          <w:szCs w:val="24"/>
        </w:rPr>
        <w:t>2886 sayılı kanunda belirtilen gerekli nitelik ve yeterliğe haiz bulunması,</w:t>
      </w:r>
    </w:p>
    <w:p w:rsidR="00091D8A" w:rsidRPr="009D1F78" w:rsidRDefault="00091D8A" w:rsidP="00091D8A">
      <w:pPr>
        <w:tabs>
          <w:tab w:val="left" w:pos="720"/>
        </w:tabs>
        <w:jc w:val="both"/>
        <w:rPr>
          <w:sz w:val="24"/>
          <w:szCs w:val="24"/>
        </w:rPr>
      </w:pPr>
      <w:r>
        <w:rPr>
          <w:sz w:val="24"/>
          <w:szCs w:val="24"/>
        </w:rPr>
        <w:t>ğ)</w:t>
      </w:r>
      <w:r w:rsidR="00F51D77">
        <w:rPr>
          <w:sz w:val="24"/>
          <w:szCs w:val="24"/>
        </w:rPr>
        <w:t>5</w:t>
      </w:r>
      <w:r w:rsidRPr="009D1F78">
        <w:rPr>
          <w:sz w:val="24"/>
          <w:szCs w:val="24"/>
        </w:rPr>
        <w:t xml:space="preserve">00,00-TL tutarındaki Şartname bedelinin yatırıldığına dair makbuzun verilmesi </w:t>
      </w:r>
    </w:p>
    <w:p w:rsidR="00091D8A" w:rsidRPr="009D1F78" w:rsidRDefault="00091D8A" w:rsidP="00091D8A">
      <w:pPr>
        <w:jc w:val="both"/>
        <w:rPr>
          <w:sz w:val="24"/>
          <w:szCs w:val="24"/>
        </w:rPr>
      </w:pPr>
      <w:r>
        <w:rPr>
          <w:b/>
          <w:sz w:val="24"/>
          <w:szCs w:val="24"/>
        </w:rPr>
        <w:t xml:space="preserve">          </w:t>
      </w:r>
      <w:r w:rsidRPr="009D1F78">
        <w:rPr>
          <w:b/>
          <w:sz w:val="24"/>
          <w:szCs w:val="24"/>
        </w:rPr>
        <w:t xml:space="preserve">Madde </w:t>
      </w:r>
      <w:r>
        <w:rPr>
          <w:b/>
          <w:sz w:val="24"/>
          <w:szCs w:val="24"/>
        </w:rPr>
        <w:t>13</w:t>
      </w:r>
      <w:r w:rsidRPr="009D1F78">
        <w:rPr>
          <w:b/>
          <w:sz w:val="24"/>
          <w:szCs w:val="24"/>
        </w:rPr>
        <w:t>-</w:t>
      </w:r>
      <w:r w:rsidRPr="009D1F78">
        <w:rPr>
          <w:sz w:val="24"/>
          <w:szCs w:val="24"/>
        </w:rPr>
        <w:t xml:space="preserve">  ihale saati gelince, komisyon başkanı, isteklilerin belgelerini ve geçici teminat verip vermemiş olduklarını inceleyerek, kimlerin ihaleye katılabileceğini bildirir. Katılmayacakların belge ve teminatlarının geri verilmesini kararlaştırır. Bu işlemler, istekliler önünde, bir tutanakla tespit edilir.</w:t>
      </w:r>
    </w:p>
    <w:p w:rsidR="00091D8A" w:rsidRPr="009D1F78" w:rsidRDefault="00091D8A" w:rsidP="00091D8A">
      <w:pPr>
        <w:ind w:firstLine="708"/>
        <w:jc w:val="both"/>
        <w:rPr>
          <w:sz w:val="24"/>
          <w:szCs w:val="24"/>
        </w:rPr>
      </w:pPr>
      <w:r w:rsidRPr="009D1F78">
        <w:rPr>
          <w:sz w:val="24"/>
          <w:szCs w:val="24"/>
        </w:rPr>
        <w:t>Tutanaktan sonra, ihaleye giremeyecekler ihale yerinden çıkarılır. Diğer istek</w:t>
      </w:r>
      <w:r>
        <w:rPr>
          <w:sz w:val="24"/>
          <w:szCs w:val="24"/>
        </w:rPr>
        <w:t xml:space="preserve">liler, </w:t>
      </w:r>
      <w:r w:rsidRPr="009D1F78">
        <w:rPr>
          <w:sz w:val="24"/>
          <w:szCs w:val="24"/>
        </w:rPr>
        <w:t xml:space="preserve"> daha sonra, sıra ile tekliflerini belirtmeye çağrılır. Yapılacak teklifler ihaleye ait artırma kâğıdına yazılır ve teklif sahipleri tarafından imzalanır.</w:t>
      </w:r>
    </w:p>
    <w:p w:rsidR="00091D8A" w:rsidRPr="009D1F78" w:rsidRDefault="00091D8A" w:rsidP="00091D8A">
      <w:pPr>
        <w:ind w:firstLine="708"/>
        <w:jc w:val="both"/>
        <w:rPr>
          <w:sz w:val="24"/>
          <w:szCs w:val="24"/>
        </w:rPr>
      </w:pPr>
      <w:r w:rsidRPr="009D1F78">
        <w:rPr>
          <w:sz w:val="24"/>
          <w:szCs w:val="24"/>
        </w:rPr>
        <w:t>Bundan sonra istekliler, sıra ile tekliflerde bulunmaya devam ederler. İhaleden çekilen isteklilerin bu durumları ihaleye ait artırma kâğıdına yazılır ve imzaları alınır. İlgilinin imzadan çekilmesi halinde durum ayrıca belirtilir.</w:t>
      </w:r>
    </w:p>
    <w:p w:rsidR="00091D8A" w:rsidRPr="009D1F78" w:rsidRDefault="00091D8A" w:rsidP="00091D8A">
      <w:pPr>
        <w:ind w:firstLine="708"/>
        <w:jc w:val="both"/>
        <w:rPr>
          <w:sz w:val="24"/>
          <w:szCs w:val="24"/>
        </w:rPr>
      </w:pPr>
      <w:r w:rsidRPr="009D1F78">
        <w:rPr>
          <w:sz w:val="24"/>
          <w:szCs w:val="24"/>
        </w:rPr>
        <w:t>İhaleden çekilenler, yeniden teklifte bulunamazlar.</w:t>
      </w:r>
    </w:p>
    <w:p w:rsidR="00091D8A" w:rsidRPr="009D1F78" w:rsidRDefault="00091D8A" w:rsidP="00091D8A">
      <w:pPr>
        <w:ind w:firstLine="708"/>
        <w:jc w:val="both"/>
        <w:rPr>
          <w:sz w:val="24"/>
          <w:szCs w:val="24"/>
        </w:rPr>
      </w:pPr>
      <w:r w:rsidRPr="009D1F78">
        <w:rPr>
          <w:sz w:val="24"/>
          <w:szCs w:val="24"/>
        </w:rPr>
        <w:t>Teklifler yapıldığı sırada, yapılan artırımların işi uzatacağı anlaşılırsa, isteklilerden komisyon huzurunda son tekliflerini yazılı olarak bildirmeleri istenebilir. Daha önce ihaleden çekilmiş olanlar bu durumda yazılı teklif veremezler.</w:t>
      </w:r>
    </w:p>
    <w:p w:rsidR="00091D8A" w:rsidRPr="009D1F78" w:rsidRDefault="00091D8A" w:rsidP="00091D8A">
      <w:pPr>
        <w:ind w:firstLine="708"/>
        <w:jc w:val="both"/>
        <w:rPr>
          <w:b/>
          <w:sz w:val="24"/>
          <w:szCs w:val="24"/>
        </w:rPr>
      </w:pPr>
      <w:r w:rsidRPr="009D1F78">
        <w:rPr>
          <w:b/>
          <w:sz w:val="24"/>
          <w:szCs w:val="24"/>
        </w:rPr>
        <w:t xml:space="preserve">Madde </w:t>
      </w:r>
      <w:r>
        <w:rPr>
          <w:b/>
          <w:sz w:val="24"/>
          <w:szCs w:val="24"/>
        </w:rPr>
        <w:t>14</w:t>
      </w:r>
      <w:r w:rsidRPr="009D1F78">
        <w:rPr>
          <w:b/>
          <w:sz w:val="24"/>
          <w:szCs w:val="24"/>
        </w:rPr>
        <w:t>-</w:t>
      </w:r>
      <w:r w:rsidRPr="009D1F78">
        <w:rPr>
          <w:sz w:val="24"/>
          <w:szCs w:val="24"/>
        </w:rPr>
        <w:t>İhale komisyonunca alınan ihale kararı</w:t>
      </w:r>
      <w:r w:rsidRPr="009D1F78">
        <w:rPr>
          <w:b/>
          <w:sz w:val="24"/>
          <w:szCs w:val="24"/>
        </w:rPr>
        <w:t xml:space="preserve"> </w:t>
      </w:r>
      <w:r w:rsidR="00F51D77">
        <w:rPr>
          <w:b/>
          <w:sz w:val="24"/>
          <w:szCs w:val="24"/>
        </w:rPr>
        <w:t xml:space="preserve">Yenişehir </w:t>
      </w:r>
      <w:r w:rsidRPr="009D1F78">
        <w:rPr>
          <w:b/>
          <w:sz w:val="24"/>
          <w:szCs w:val="24"/>
        </w:rPr>
        <w:t xml:space="preserve">Öğretmenevi ve Akşam Sanat Okulu Müdürlüğünce </w:t>
      </w:r>
      <w:r w:rsidRPr="009D1F78">
        <w:rPr>
          <w:sz w:val="24"/>
          <w:szCs w:val="24"/>
        </w:rPr>
        <w:t xml:space="preserve">karar tarihinden itibaren 15 (onbeş) iş günü içinde onaylanır veya iptal edilir. </w:t>
      </w:r>
      <w:r w:rsidR="00F51D77">
        <w:rPr>
          <w:b/>
          <w:sz w:val="24"/>
          <w:szCs w:val="24"/>
        </w:rPr>
        <w:t>Yenişehir</w:t>
      </w:r>
      <w:r w:rsidRPr="009D1F78">
        <w:rPr>
          <w:b/>
          <w:sz w:val="24"/>
          <w:szCs w:val="24"/>
        </w:rPr>
        <w:t xml:space="preserve"> Öğretmenevi ve Akşam Sanat Okulu Müdürlüğünce </w:t>
      </w:r>
      <w:r w:rsidRPr="009D1F78">
        <w:rPr>
          <w:sz w:val="24"/>
          <w:szCs w:val="24"/>
        </w:rPr>
        <w:t>karar iptal edilirse ihale hükümsüz kalır.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15</w:t>
      </w:r>
      <w:r w:rsidRPr="009D1F78">
        <w:rPr>
          <w:b/>
          <w:sz w:val="24"/>
          <w:szCs w:val="24"/>
        </w:rPr>
        <w:t>-</w:t>
      </w:r>
      <w:r w:rsidRPr="009D1F78">
        <w:rPr>
          <w:sz w:val="24"/>
          <w:szCs w:val="24"/>
        </w:rPr>
        <w:t xml:space="preserve"> </w:t>
      </w:r>
      <w:r w:rsidR="00F51D77">
        <w:rPr>
          <w:b/>
          <w:sz w:val="24"/>
          <w:szCs w:val="24"/>
        </w:rPr>
        <w:t>Yenişehir</w:t>
      </w:r>
      <w:r w:rsidR="00F51D77" w:rsidRPr="009D1F78">
        <w:rPr>
          <w:b/>
          <w:sz w:val="24"/>
          <w:szCs w:val="24"/>
        </w:rPr>
        <w:t xml:space="preserve"> </w:t>
      </w:r>
      <w:r w:rsidRPr="009D1F78">
        <w:rPr>
          <w:b/>
          <w:sz w:val="24"/>
          <w:szCs w:val="24"/>
        </w:rPr>
        <w:t xml:space="preserve">Öğretmenevi ve Akşam Sanat Okulu Müdürlüğünce </w:t>
      </w:r>
      <w:r w:rsidRPr="009D1F78">
        <w:rPr>
          <w:sz w:val="24"/>
          <w:szCs w:val="24"/>
        </w:rPr>
        <w:t>onaylanan ihale kararı onaylandığı günden itibaren en geç 5 iş günü içinde üzerinde ihale yapılan veya vekiline imzası alınmak suretiyle bildirilir veya iadeli taahhütlü mektupla tebligat adresini postalanır. Mektubun postaya verilmesini takip eden 7. gün kararın istekliye tebliğ tarihi sayılır İhale kararlarının İta Amirince iptal edilmesi halinde de bu durum istekliye aynı şekilde bildirilir.</w:t>
      </w:r>
    </w:p>
    <w:p w:rsidR="00091D8A" w:rsidRPr="007215CE" w:rsidRDefault="00091D8A" w:rsidP="007431B2">
      <w:pPr>
        <w:pStyle w:val="NormalWeb"/>
        <w:adjustRightInd w:val="0"/>
        <w:spacing w:before="0" w:beforeAutospacing="0" w:after="0"/>
        <w:ind w:firstLine="360"/>
        <w:jc w:val="both"/>
        <w:rPr>
          <w:b/>
        </w:rPr>
      </w:pPr>
      <w:r w:rsidRPr="009D1F78">
        <w:rPr>
          <w:b/>
        </w:rPr>
        <w:t>Madde 1</w:t>
      </w:r>
      <w:r>
        <w:rPr>
          <w:b/>
        </w:rPr>
        <w:t>6</w:t>
      </w:r>
      <w:r w:rsidRPr="009D1F78">
        <w:rPr>
          <w:b/>
        </w:rPr>
        <w:t>-</w:t>
      </w:r>
      <w:r w:rsidRPr="009D1F78">
        <w:t xml:space="preserve">İhale alıcısı ihalenin kesinleşmesinin kendisine bildirilmesinden itibaren 15 gün içerisinde geçici teminatına ek olarak toplamda teklif ettiği bedelin % 6’sı kadarının geri kalanını kat’i teminatı ile varsa ihale karar pulu </w:t>
      </w:r>
      <w:r w:rsidR="007431B2">
        <w:rPr>
          <w:rFonts w:ascii="Arial" w:hAnsi="Arial" w:cs="Arial"/>
          <w:color w:val="777777"/>
          <w:sz w:val="18"/>
          <w:szCs w:val="18"/>
        </w:rPr>
        <w:t xml:space="preserve"> </w:t>
      </w:r>
      <w:r w:rsidR="007431B2" w:rsidRPr="007431B2">
        <w:rPr>
          <w:b/>
          <w:color w:val="777777"/>
        </w:rPr>
        <w:t>Vakıfbank Dağkapı Şubesi 560001500158007302189392  İBAN numaralı işletme hesabına</w:t>
      </w:r>
      <w:r w:rsidR="007431B2">
        <w:rPr>
          <w:rFonts w:ascii="Arial" w:hAnsi="Arial" w:cs="Arial"/>
          <w:color w:val="777777"/>
          <w:sz w:val="18"/>
          <w:szCs w:val="18"/>
        </w:rPr>
        <w:t xml:space="preserve"> </w:t>
      </w:r>
      <w:r w:rsidRPr="007215CE">
        <w:t xml:space="preserve"> yatırarak noterden tescil ettirilecek amortisman bedeli mukavelesi yapılacaktır.</w:t>
      </w:r>
      <w:r w:rsidRPr="007215CE">
        <w:rPr>
          <w:b/>
        </w:rPr>
        <w:t xml:space="preserve"> </w:t>
      </w:r>
    </w:p>
    <w:p w:rsidR="00091D8A" w:rsidRPr="007215CE" w:rsidRDefault="00091D8A" w:rsidP="00091D8A">
      <w:pPr>
        <w:ind w:firstLine="708"/>
        <w:jc w:val="both"/>
        <w:rPr>
          <w:bCs/>
          <w:color w:val="333333"/>
          <w:sz w:val="24"/>
          <w:szCs w:val="24"/>
        </w:rPr>
      </w:pPr>
      <w:r>
        <w:rPr>
          <w:b/>
          <w:sz w:val="24"/>
          <w:szCs w:val="24"/>
        </w:rPr>
        <w:t>Madde 17</w:t>
      </w:r>
      <w:r w:rsidRPr="007215CE">
        <w:rPr>
          <w:b/>
          <w:sz w:val="24"/>
          <w:szCs w:val="24"/>
        </w:rPr>
        <w:t>-</w:t>
      </w:r>
      <w:r w:rsidRPr="007215CE">
        <w:rPr>
          <w:sz w:val="24"/>
          <w:szCs w:val="24"/>
        </w:rPr>
        <w:t xml:space="preserve"> </w:t>
      </w:r>
      <w:r w:rsidRPr="007215CE">
        <w:rPr>
          <w:bCs/>
          <w:color w:val="333333"/>
          <w:sz w:val="24"/>
          <w:szCs w:val="24"/>
        </w:rPr>
        <w:t xml:space="preserve"> İhale sonucu oluşacak yı</w:t>
      </w:r>
      <w:r>
        <w:rPr>
          <w:bCs/>
          <w:color w:val="333333"/>
          <w:sz w:val="24"/>
          <w:szCs w:val="24"/>
        </w:rPr>
        <w:t xml:space="preserve">llık amortisman bedelinin 1 aylık </w:t>
      </w:r>
      <w:r w:rsidR="007431B2">
        <w:rPr>
          <w:bCs/>
          <w:color w:val="333333"/>
          <w:sz w:val="24"/>
          <w:szCs w:val="24"/>
        </w:rPr>
        <w:t>bedeli depozito olarak 30.12.202</w:t>
      </w:r>
      <w:r>
        <w:rPr>
          <w:bCs/>
          <w:color w:val="333333"/>
          <w:sz w:val="24"/>
          <w:szCs w:val="24"/>
        </w:rPr>
        <w:t xml:space="preserve">2 tarihine kadar öğretmenevi işletme hesabına aktarılacak. Amortisman bedelleri aylık olarak her ayın son iş gününe kadar </w:t>
      </w:r>
      <w:r w:rsidRPr="007215CE">
        <w:rPr>
          <w:bCs/>
          <w:color w:val="333333"/>
          <w:sz w:val="24"/>
          <w:szCs w:val="24"/>
        </w:rPr>
        <w:t xml:space="preserve"> ödenecektir. Ödemenin zamanında yapılmaması halinde idare ihaleyi feshedip etmemekte serbesttir. İhalenin feshedilmesi halinde daha önce Öğretmenevi Müdürlüğümüze verilen kat’i teminat Öğretmenevi Müdürlüğümüze irat olarak kaydedilir. Feshedilmemesi halinde ise 3095 sayılı kanun gereğince yasal faiz oranı güne çevrilerek tahsilât yapılacaktır</w:t>
      </w:r>
    </w:p>
    <w:p w:rsidR="00091D8A" w:rsidRPr="009D1F78" w:rsidRDefault="00091D8A" w:rsidP="00091D8A">
      <w:pPr>
        <w:ind w:firstLine="708"/>
        <w:jc w:val="both"/>
        <w:rPr>
          <w:sz w:val="24"/>
          <w:szCs w:val="24"/>
        </w:rPr>
      </w:pPr>
      <w:r w:rsidRPr="009D1F78">
        <w:rPr>
          <w:b/>
          <w:sz w:val="24"/>
          <w:szCs w:val="24"/>
        </w:rPr>
        <w:t>Madde 1</w:t>
      </w:r>
      <w:r>
        <w:rPr>
          <w:b/>
          <w:sz w:val="24"/>
          <w:szCs w:val="24"/>
        </w:rPr>
        <w:t>8</w:t>
      </w:r>
      <w:r w:rsidRPr="009D1F78">
        <w:rPr>
          <w:b/>
          <w:sz w:val="24"/>
          <w:szCs w:val="24"/>
        </w:rPr>
        <w:t>-</w:t>
      </w:r>
      <w:r w:rsidRPr="009D1F78">
        <w:rPr>
          <w:sz w:val="24"/>
          <w:szCs w:val="24"/>
        </w:rPr>
        <w:t>İhale komisyonu ihaleyi yapıp yapmamakta veya uygun bedeli tespitte yetkilidir. Son teklifin hadde değer bulunmaması iştirakçiye hak arama imkânı sağlamaz.</w:t>
      </w:r>
    </w:p>
    <w:p w:rsidR="00091D8A" w:rsidRPr="009D1F78" w:rsidRDefault="00091D8A" w:rsidP="00091D8A">
      <w:pPr>
        <w:ind w:firstLine="708"/>
        <w:jc w:val="both"/>
        <w:rPr>
          <w:sz w:val="24"/>
          <w:szCs w:val="24"/>
        </w:rPr>
      </w:pPr>
      <w:r w:rsidRPr="009D1F78">
        <w:rPr>
          <w:b/>
          <w:sz w:val="24"/>
          <w:szCs w:val="24"/>
        </w:rPr>
        <w:t>Madde 1</w:t>
      </w:r>
      <w:r>
        <w:rPr>
          <w:b/>
          <w:sz w:val="24"/>
          <w:szCs w:val="24"/>
        </w:rPr>
        <w:t>9</w:t>
      </w:r>
      <w:r w:rsidRPr="009D1F78">
        <w:rPr>
          <w:b/>
          <w:sz w:val="24"/>
          <w:szCs w:val="24"/>
        </w:rPr>
        <w:t>–</w:t>
      </w:r>
      <w:r w:rsidRPr="009D1F78">
        <w:rPr>
          <w:sz w:val="24"/>
          <w:szCs w:val="24"/>
        </w:rPr>
        <w:t xml:space="preserve">2886 sayılı kanunun 6. maddesinde yazılı kimseler doğrudan veya dolaylı olarak ihaleye katılamazlar. Bu yasağa rağmen ihaleye girenin üzerine ihale yapılmış ise ihale bozularak geçici teminatı, mukavele yapılmışsa mukavele bozularak kesin teminatı irat kaydedilir. </w:t>
      </w:r>
    </w:p>
    <w:p w:rsidR="00091D8A" w:rsidRPr="009D1F78" w:rsidRDefault="00091D8A" w:rsidP="00091D8A">
      <w:pPr>
        <w:jc w:val="both"/>
        <w:rPr>
          <w:sz w:val="24"/>
          <w:szCs w:val="24"/>
        </w:rPr>
      </w:pPr>
      <w:r>
        <w:rPr>
          <w:b/>
          <w:sz w:val="24"/>
          <w:szCs w:val="24"/>
        </w:rPr>
        <w:t xml:space="preserve">            Madde 20</w:t>
      </w:r>
      <w:r w:rsidRPr="009D1F78">
        <w:rPr>
          <w:b/>
          <w:sz w:val="24"/>
          <w:szCs w:val="24"/>
        </w:rPr>
        <w:t>-</w:t>
      </w:r>
      <w:r w:rsidRPr="009D1F78">
        <w:rPr>
          <w:sz w:val="24"/>
          <w:szCs w:val="24"/>
        </w:rPr>
        <w:t xml:space="preserve">İhale alıcısı 2886 sayılı Devlet İhale Kanununun 66. maddesi gereğince İta Amiri’nden izin almadan müstecirlik hakkını bir başkasına devredemeyecek ve ortak alamayacaktır. İta Amiri izin verip vermeme konusunda serbesttir. İzin verilmesi halinde devir ücreti </w:t>
      </w:r>
      <w:r w:rsidR="00C85EFB">
        <w:rPr>
          <w:b/>
          <w:bCs/>
          <w:sz w:val="24"/>
          <w:szCs w:val="24"/>
        </w:rPr>
        <w:t>Yenişehir</w:t>
      </w:r>
      <w:r w:rsidRPr="009D1F78">
        <w:rPr>
          <w:b/>
          <w:sz w:val="24"/>
          <w:szCs w:val="24"/>
        </w:rPr>
        <w:t xml:space="preserve"> Öğretmenevi ve Akşam Sanat Okulu Müdürlüğünce </w:t>
      </w:r>
      <w:r w:rsidRPr="009D1F78">
        <w:rPr>
          <w:sz w:val="24"/>
          <w:szCs w:val="24"/>
        </w:rPr>
        <w:t xml:space="preserve">ayrıca belirlenecektir. </w:t>
      </w:r>
    </w:p>
    <w:p w:rsidR="00091D8A" w:rsidRPr="009D1F78" w:rsidRDefault="00091D8A" w:rsidP="00091D8A">
      <w:pPr>
        <w:ind w:firstLine="708"/>
        <w:jc w:val="both"/>
        <w:rPr>
          <w:sz w:val="24"/>
          <w:szCs w:val="24"/>
        </w:rPr>
      </w:pPr>
      <w:r>
        <w:rPr>
          <w:b/>
          <w:sz w:val="24"/>
          <w:szCs w:val="24"/>
        </w:rPr>
        <w:lastRenderedPageBreak/>
        <w:t>Madde 21</w:t>
      </w:r>
      <w:r w:rsidRPr="009D1F78">
        <w:rPr>
          <w:b/>
          <w:sz w:val="24"/>
          <w:szCs w:val="24"/>
        </w:rPr>
        <w:t>-</w:t>
      </w:r>
      <w:r w:rsidRPr="009D1F78">
        <w:rPr>
          <w:sz w:val="24"/>
          <w:szCs w:val="24"/>
        </w:rPr>
        <w:t>İhale alıcısı sözleşme süresince yangın, doğal afetler, sabotaj, hırsızlık vs. gibi tehlikelere karşı tesisi risk sigorta ettirmek zorundadır. Aksi halde bu konudan doğacak her türlü yasal sorumluluk ihale alıcısına ait olacaktır.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22</w:t>
      </w:r>
      <w:r w:rsidRPr="009D1F78">
        <w:rPr>
          <w:b/>
          <w:sz w:val="24"/>
          <w:szCs w:val="24"/>
        </w:rPr>
        <w:t>-</w:t>
      </w:r>
      <w:r w:rsidRPr="009D1F78">
        <w:rPr>
          <w:sz w:val="24"/>
          <w:szCs w:val="24"/>
        </w:rPr>
        <w:t xml:space="preserve"> Amortisman Bedeli </w:t>
      </w:r>
      <w:r>
        <w:rPr>
          <w:sz w:val="24"/>
          <w:szCs w:val="24"/>
        </w:rPr>
        <w:t xml:space="preserve">karşılığında işletme hakkını </w:t>
      </w:r>
      <w:r w:rsidRPr="009D1F78">
        <w:rPr>
          <w:sz w:val="24"/>
          <w:szCs w:val="24"/>
        </w:rPr>
        <w:t xml:space="preserve">alan </w:t>
      </w:r>
      <w:r>
        <w:rPr>
          <w:sz w:val="24"/>
          <w:szCs w:val="24"/>
        </w:rPr>
        <w:t>işletmeci</w:t>
      </w:r>
      <w:r w:rsidRPr="009D1F78">
        <w:rPr>
          <w:sz w:val="24"/>
          <w:szCs w:val="24"/>
        </w:rPr>
        <w:t xml:space="preserve"> temizlik ve sağlık koşullarına uygun faaliyette bulunur, sabotaj ve yangın gibi tehlikelere karşı her türlü tedbirleri alır. Gerektiği takdirde binanın ve dükkânların genel görünüm ve ahengine uygun biçimde boya, badana gibi onarımını yapar. Tedbirsizlik, dikkatsizlik, ihmal, kusur gibi nedenlerle vuku bulacak zarar ve ziyanı öder.</w:t>
      </w:r>
    </w:p>
    <w:p w:rsidR="00091D8A" w:rsidRPr="009D1F78" w:rsidRDefault="00091D8A" w:rsidP="00091D8A">
      <w:pPr>
        <w:ind w:firstLine="708"/>
        <w:jc w:val="both"/>
        <w:rPr>
          <w:sz w:val="24"/>
          <w:szCs w:val="24"/>
        </w:rPr>
      </w:pPr>
      <w:r w:rsidRPr="009D1F78">
        <w:rPr>
          <w:b/>
          <w:sz w:val="24"/>
          <w:szCs w:val="24"/>
        </w:rPr>
        <w:t xml:space="preserve"> Madde </w:t>
      </w:r>
      <w:r>
        <w:rPr>
          <w:b/>
          <w:sz w:val="24"/>
          <w:szCs w:val="24"/>
        </w:rPr>
        <w:t>23</w:t>
      </w:r>
      <w:r w:rsidRPr="009D1F78">
        <w:rPr>
          <w:b/>
          <w:sz w:val="24"/>
          <w:szCs w:val="24"/>
        </w:rPr>
        <w:t>-</w:t>
      </w:r>
      <w:r w:rsidRPr="009D1F78">
        <w:rPr>
          <w:sz w:val="24"/>
          <w:szCs w:val="24"/>
        </w:rPr>
        <w:t>İşletmeciye verilen taşınmaz üzerinde hizmetin gerektirdiği malzeme veya eşya dışında devlet güvenliği, örf, adet ve genel ahlâkî değerlere aykırı ve idarece sakıncalı bulunacak her türlü alet, kitap, broşür gibi eşya bulundurulması yasaktır.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24</w:t>
      </w:r>
      <w:r w:rsidRPr="009D1F78">
        <w:rPr>
          <w:b/>
          <w:sz w:val="24"/>
          <w:szCs w:val="24"/>
        </w:rPr>
        <w:t>-</w:t>
      </w:r>
      <w:r>
        <w:rPr>
          <w:sz w:val="24"/>
          <w:szCs w:val="24"/>
        </w:rPr>
        <w:t>İşletmeci</w:t>
      </w:r>
      <w:r w:rsidRPr="009D1F78">
        <w:rPr>
          <w:sz w:val="24"/>
          <w:szCs w:val="24"/>
        </w:rPr>
        <w:t xml:space="preserve"> sözleşmesinin yapılmasından sonra masrafları kendisine ait olmak üzere doğalgaz, elektrik ve su abonmanlığını kendi adına yaptıracaktır. Bakım, onarım, tadilat vs. gibi tesislerde sarf edilecek her türlü işletmecilik giderleri ihale alıcısına ait olacaktır.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25</w:t>
      </w:r>
      <w:r w:rsidRPr="009D1F78">
        <w:rPr>
          <w:b/>
          <w:sz w:val="24"/>
          <w:szCs w:val="24"/>
        </w:rPr>
        <w:t>-</w:t>
      </w:r>
      <w:r w:rsidRPr="009D1F78">
        <w:rPr>
          <w:sz w:val="24"/>
          <w:szCs w:val="24"/>
        </w:rPr>
        <w:t xml:space="preserve">İhale alıcısı </w:t>
      </w:r>
      <w:r>
        <w:rPr>
          <w:sz w:val="24"/>
          <w:szCs w:val="24"/>
        </w:rPr>
        <w:t xml:space="preserve">işletmesini almış olduğu </w:t>
      </w:r>
      <w:r w:rsidR="007377E2">
        <w:rPr>
          <w:sz w:val="24"/>
          <w:szCs w:val="24"/>
        </w:rPr>
        <w:t>Yenişehir</w:t>
      </w:r>
      <w:r w:rsidR="007377E2" w:rsidRPr="009D1F78">
        <w:rPr>
          <w:sz w:val="24"/>
          <w:szCs w:val="24"/>
        </w:rPr>
        <w:t xml:space="preserve"> </w:t>
      </w:r>
      <w:r w:rsidRPr="009D1F78">
        <w:rPr>
          <w:sz w:val="24"/>
          <w:szCs w:val="24"/>
        </w:rPr>
        <w:t xml:space="preserve">Öğretmenevi ve ASO Müdürlüğü binası içerisinde bulunan lokanta ve mutfağın amortisman bedeli karşılığı işi bu şartnamenin birinci maddesinde belirtilen </w:t>
      </w:r>
      <w:r w:rsidR="007377E2">
        <w:rPr>
          <w:sz w:val="24"/>
          <w:szCs w:val="24"/>
        </w:rPr>
        <w:t>Yenişehir</w:t>
      </w:r>
      <w:r>
        <w:rPr>
          <w:sz w:val="24"/>
          <w:szCs w:val="24"/>
        </w:rPr>
        <w:t xml:space="preserve"> </w:t>
      </w:r>
      <w:r w:rsidRPr="009D1F78">
        <w:rPr>
          <w:sz w:val="24"/>
          <w:szCs w:val="24"/>
        </w:rPr>
        <w:t xml:space="preserve"> Öğretmenevi ve ASO Müdürlüğü Binası İçerisinde Bulunan Lokanta ve Mutfa</w:t>
      </w:r>
      <w:r>
        <w:rPr>
          <w:sz w:val="24"/>
          <w:szCs w:val="24"/>
        </w:rPr>
        <w:t xml:space="preserve">ğın </w:t>
      </w:r>
      <w:r w:rsidRPr="009D1F78">
        <w:rPr>
          <w:sz w:val="24"/>
          <w:szCs w:val="24"/>
        </w:rPr>
        <w:t xml:space="preserve">Amortisman </w:t>
      </w:r>
      <w:r>
        <w:rPr>
          <w:sz w:val="24"/>
          <w:szCs w:val="24"/>
        </w:rPr>
        <w:t xml:space="preserve">Bedeli Karşılığında </w:t>
      </w:r>
      <w:r w:rsidRPr="009D1F78">
        <w:rPr>
          <w:sz w:val="24"/>
          <w:szCs w:val="24"/>
        </w:rPr>
        <w:t xml:space="preserve">Müstecire Verilmesine faaliyet konusu işle iştigal edeceklerdir. Faaliyet konusunun değiştirilmesinin istenmesi halinde </w:t>
      </w:r>
      <w:r w:rsidR="007377E2">
        <w:rPr>
          <w:sz w:val="24"/>
          <w:szCs w:val="24"/>
        </w:rPr>
        <w:t>Yenişehir</w:t>
      </w:r>
      <w:r>
        <w:rPr>
          <w:sz w:val="24"/>
          <w:szCs w:val="24"/>
        </w:rPr>
        <w:t xml:space="preserve"> Öğretmenevi ve ASO </w:t>
      </w:r>
      <w:r w:rsidRPr="009D1F78">
        <w:rPr>
          <w:sz w:val="24"/>
          <w:szCs w:val="24"/>
        </w:rPr>
        <w:t xml:space="preserve"> Müdürlüğünden izin alacaklardır. Öğretmenevi ve ASO Müdürlüğü izin</w:t>
      </w:r>
      <w:r>
        <w:rPr>
          <w:sz w:val="24"/>
          <w:szCs w:val="24"/>
        </w:rPr>
        <w:t xml:space="preserve"> verip ver</w:t>
      </w:r>
      <w:r w:rsidRPr="009D1F78">
        <w:rPr>
          <w:sz w:val="24"/>
          <w:szCs w:val="24"/>
        </w:rPr>
        <w:t>meme konusunda serbesttir. Öğretmenevi ve ASO Müdürlüğünden izin almadan faaliyet konusunun değiştirilmesi halinde sözleşme Öğretmenevi ve ASO Müdürlüğünce tek taraflı feshedilecektir. Bu konudaki sorumluluk ihale alıcısına ait olacaktır.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26</w:t>
      </w:r>
      <w:r w:rsidRPr="009D1F78">
        <w:rPr>
          <w:b/>
          <w:sz w:val="24"/>
          <w:szCs w:val="24"/>
        </w:rPr>
        <w:t>-</w:t>
      </w:r>
      <w:r>
        <w:rPr>
          <w:sz w:val="24"/>
          <w:szCs w:val="24"/>
        </w:rPr>
        <w:t>İşletmeciye</w:t>
      </w:r>
      <w:r w:rsidRPr="009D1F78">
        <w:rPr>
          <w:sz w:val="24"/>
          <w:szCs w:val="24"/>
        </w:rPr>
        <w:t xml:space="preserve"> verilen yer Projede gösterilen amaç dışında kullanılmayacaktır. Taşınmaz üzerine yapılacak herhangi bir değişiklik (ilave, tadilat veya ek) halinde ise Öğretmenevi ve ASO Müdürlüğünden izin alınacaktır. Öğretmenevi ve ASO Müdürlüğü izin verip vermemekte serbesttir. Öğretmenevi ve ASO Müdürlüğünün uygun bulması halinde bu konuda yapılacak her türlü masraflar müstecire ait olacaktır. </w:t>
      </w:r>
    </w:p>
    <w:p w:rsidR="00091D8A" w:rsidRPr="009D1F78" w:rsidRDefault="00091D8A" w:rsidP="00091D8A">
      <w:pPr>
        <w:ind w:firstLine="708"/>
        <w:jc w:val="both"/>
        <w:rPr>
          <w:sz w:val="24"/>
          <w:szCs w:val="24"/>
        </w:rPr>
      </w:pPr>
      <w:r w:rsidRPr="009D1F78">
        <w:rPr>
          <w:b/>
          <w:sz w:val="24"/>
          <w:szCs w:val="24"/>
        </w:rPr>
        <w:t>Madde 2</w:t>
      </w:r>
      <w:r>
        <w:rPr>
          <w:b/>
          <w:sz w:val="24"/>
          <w:szCs w:val="24"/>
        </w:rPr>
        <w:t>7</w:t>
      </w:r>
      <w:r w:rsidRPr="009D1F78">
        <w:rPr>
          <w:sz w:val="24"/>
          <w:szCs w:val="24"/>
        </w:rPr>
        <w:t>-. Tekliflerin hazırlanması ve sunulması ile ilgili bütün masraflar isteklilere aittir. İdare, ihalenin seyrine ve sonucuna bakılmaksızın, isteklinin üstlendiği bu masraflardan dolayı hiçbir şekilde sorumlu tutulamaz.</w:t>
      </w:r>
    </w:p>
    <w:p w:rsidR="00091D8A" w:rsidRPr="009D1F78" w:rsidRDefault="00091D8A" w:rsidP="00091D8A">
      <w:pPr>
        <w:ind w:firstLine="708"/>
        <w:jc w:val="both"/>
        <w:rPr>
          <w:b/>
          <w:sz w:val="24"/>
          <w:szCs w:val="24"/>
        </w:rPr>
      </w:pPr>
      <w:r w:rsidRPr="009D1F78">
        <w:rPr>
          <w:b/>
          <w:sz w:val="24"/>
          <w:szCs w:val="24"/>
        </w:rPr>
        <w:t>Madde 2</w:t>
      </w:r>
      <w:r>
        <w:rPr>
          <w:b/>
          <w:sz w:val="24"/>
          <w:szCs w:val="24"/>
        </w:rPr>
        <w:t>8</w:t>
      </w:r>
      <w:r w:rsidRPr="009D1F78">
        <w:rPr>
          <w:b/>
          <w:sz w:val="24"/>
          <w:szCs w:val="24"/>
        </w:rPr>
        <w:t>-</w:t>
      </w:r>
      <w:r w:rsidRPr="009D1F78">
        <w:rPr>
          <w:sz w:val="24"/>
          <w:szCs w:val="24"/>
        </w:rPr>
        <w:t xml:space="preserve"> </w:t>
      </w:r>
      <w:r w:rsidR="007377E2">
        <w:rPr>
          <w:sz w:val="24"/>
          <w:szCs w:val="24"/>
        </w:rPr>
        <w:t>Yenişehir</w:t>
      </w:r>
      <w:r w:rsidRPr="009D1F78">
        <w:rPr>
          <w:sz w:val="24"/>
          <w:szCs w:val="24"/>
        </w:rPr>
        <w:t xml:space="preserve"> Öğretmenevi ve ASO Müdürlüğü </w:t>
      </w:r>
      <w:r>
        <w:rPr>
          <w:sz w:val="24"/>
          <w:szCs w:val="24"/>
        </w:rPr>
        <w:t xml:space="preserve">sözleşme </w:t>
      </w:r>
      <w:r w:rsidRPr="009D1F78">
        <w:rPr>
          <w:sz w:val="24"/>
          <w:szCs w:val="24"/>
        </w:rPr>
        <w:t xml:space="preserve">bitiş süresinden </w:t>
      </w:r>
      <w:r>
        <w:rPr>
          <w:sz w:val="24"/>
          <w:szCs w:val="24"/>
        </w:rPr>
        <w:t>itibaren yükleniciden hemen ilgili yerin boşaltılmasını ister</w:t>
      </w:r>
    </w:p>
    <w:p w:rsidR="00091D8A" w:rsidRPr="009D1F78" w:rsidRDefault="00091D8A" w:rsidP="00091D8A">
      <w:pPr>
        <w:ind w:firstLine="708"/>
        <w:jc w:val="both"/>
        <w:rPr>
          <w:sz w:val="24"/>
          <w:szCs w:val="24"/>
        </w:rPr>
      </w:pPr>
      <w:r w:rsidRPr="009D1F78">
        <w:rPr>
          <w:b/>
          <w:sz w:val="24"/>
          <w:szCs w:val="24"/>
        </w:rPr>
        <w:t>Madde 2</w:t>
      </w:r>
      <w:r>
        <w:rPr>
          <w:b/>
          <w:sz w:val="24"/>
          <w:szCs w:val="24"/>
        </w:rPr>
        <w:t>9</w:t>
      </w:r>
      <w:r w:rsidRPr="009D1F78">
        <w:rPr>
          <w:b/>
          <w:sz w:val="24"/>
          <w:szCs w:val="24"/>
        </w:rPr>
        <w:t>-</w:t>
      </w:r>
      <w:r w:rsidRPr="009D1F78">
        <w:rPr>
          <w:sz w:val="24"/>
          <w:szCs w:val="24"/>
        </w:rPr>
        <w:t>Şartnamede değinilmemiş hükümler çıktığı an taraflar karşılıklı mutabakat ile yazılı olarak anlaşacaklardır.</w:t>
      </w:r>
    </w:p>
    <w:p w:rsidR="00091D8A" w:rsidRPr="009D1F78" w:rsidRDefault="00091D8A" w:rsidP="00091D8A">
      <w:pPr>
        <w:ind w:firstLine="708"/>
        <w:jc w:val="both"/>
        <w:rPr>
          <w:sz w:val="24"/>
          <w:szCs w:val="24"/>
        </w:rPr>
      </w:pPr>
      <w:r>
        <w:rPr>
          <w:b/>
          <w:sz w:val="24"/>
          <w:szCs w:val="24"/>
        </w:rPr>
        <w:t>Madde 30</w:t>
      </w:r>
      <w:r w:rsidRPr="009D1F78">
        <w:rPr>
          <w:b/>
          <w:sz w:val="24"/>
          <w:szCs w:val="24"/>
        </w:rPr>
        <w:t>-</w:t>
      </w:r>
      <w:r w:rsidRPr="009D1F78">
        <w:rPr>
          <w:sz w:val="24"/>
          <w:szCs w:val="24"/>
        </w:rPr>
        <w:t>Bu şartname hükümlerine uymayan ve yasal mükellefiyetlerini yerine getirmeyen alıcılar hakkında başkaca bir işleme gerek kalmaksızın ihale fes</w:t>
      </w:r>
      <w:r>
        <w:rPr>
          <w:sz w:val="24"/>
          <w:szCs w:val="24"/>
        </w:rPr>
        <w:t>h</w:t>
      </w:r>
      <w:r w:rsidRPr="009D1F78">
        <w:rPr>
          <w:sz w:val="24"/>
          <w:szCs w:val="24"/>
        </w:rPr>
        <w:t xml:space="preserve">edilerek ilgilinin her türlü teminatı </w:t>
      </w:r>
      <w:r w:rsidR="007377E2">
        <w:rPr>
          <w:sz w:val="24"/>
          <w:szCs w:val="24"/>
        </w:rPr>
        <w:t>Yenişehir</w:t>
      </w:r>
      <w:r w:rsidRPr="009D1F78">
        <w:rPr>
          <w:sz w:val="24"/>
          <w:szCs w:val="24"/>
        </w:rPr>
        <w:t xml:space="preserve"> Öğretmenevi ve ASO Müdürlüğü hesabına irat kaydedilecektir.</w:t>
      </w:r>
    </w:p>
    <w:p w:rsidR="00091D8A" w:rsidRPr="009D1F78" w:rsidRDefault="00091D8A" w:rsidP="00091D8A">
      <w:pPr>
        <w:ind w:firstLine="708"/>
        <w:jc w:val="both"/>
        <w:rPr>
          <w:sz w:val="24"/>
          <w:szCs w:val="24"/>
        </w:rPr>
      </w:pPr>
      <w:r>
        <w:rPr>
          <w:b/>
          <w:sz w:val="24"/>
          <w:szCs w:val="24"/>
        </w:rPr>
        <w:t>Madde 31</w:t>
      </w:r>
      <w:r w:rsidRPr="009D1F78">
        <w:rPr>
          <w:b/>
          <w:sz w:val="24"/>
          <w:szCs w:val="24"/>
        </w:rPr>
        <w:t>-</w:t>
      </w:r>
      <w:r w:rsidRPr="009D1F78">
        <w:rPr>
          <w:sz w:val="24"/>
          <w:szCs w:val="24"/>
        </w:rPr>
        <w:t xml:space="preserve">İhaleden ve sözleşmeden doğan </w:t>
      </w:r>
      <w:r>
        <w:rPr>
          <w:sz w:val="24"/>
          <w:szCs w:val="24"/>
        </w:rPr>
        <w:t>amortisman bedeli</w:t>
      </w:r>
      <w:r w:rsidRPr="009D1F78">
        <w:rPr>
          <w:sz w:val="24"/>
          <w:szCs w:val="24"/>
        </w:rPr>
        <w:t xml:space="preserve"> ile ilgili her türlü anlaşmazlıklar</w:t>
      </w:r>
      <w:r w:rsidRPr="009D1F78">
        <w:rPr>
          <w:b/>
          <w:sz w:val="24"/>
          <w:szCs w:val="24"/>
        </w:rPr>
        <w:t xml:space="preserve"> </w:t>
      </w:r>
      <w:r w:rsidR="007377E2">
        <w:rPr>
          <w:sz w:val="24"/>
          <w:szCs w:val="24"/>
        </w:rPr>
        <w:t>Yenişehir</w:t>
      </w:r>
      <w:r w:rsidRPr="009D1F78">
        <w:rPr>
          <w:sz w:val="24"/>
          <w:szCs w:val="24"/>
        </w:rPr>
        <w:t xml:space="preserve"> Öğretmenevi ve ASO Müdürlüğü görüşülerek çözümlenecektir. Uyuşmazlık halinde ise</w:t>
      </w:r>
      <w:r w:rsidRPr="009D1F78">
        <w:rPr>
          <w:b/>
          <w:sz w:val="24"/>
          <w:szCs w:val="24"/>
        </w:rPr>
        <w:t xml:space="preserve"> </w:t>
      </w:r>
      <w:r>
        <w:rPr>
          <w:b/>
          <w:sz w:val="24"/>
          <w:szCs w:val="24"/>
        </w:rPr>
        <w:t>Diyarbakır</w:t>
      </w:r>
      <w:r w:rsidRPr="009D1F78">
        <w:rPr>
          <w:sz w:val="24"/>
          <w:szCs w:val="24"/>
        </w:rPr>
        <w:t xml:space="preserve"> Mahkemeleri ve İcra Daireleri yetkilidir. </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32</w:t>
      </w:r>
      <w:r w:rsidRPr="009D1F78">
        <w:rPr>
          <w:b/>
          <w:sz w:val="24"/>
          <w:szCs w:val="24"/>
        </w:rPr>
        <w:t>-</w:t>
      </w:r>
      <w:r w:rsidRPr="009D1F78">
        <w:rPr>
          <w:sz w:val="24"/>
          <w:szCs w:val="24"/>
        </w:rPr>
        <w:t>Şartnamenin imza edilmiş olması, şartnamenin okunup aynen ve tamamen kabul edildiği manasında anlaşılır.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33</w:t>
      </w:r>
      <w:r w:rsidRPr="009D1F78">
        <w:rPr>
          <w:b/>
          <w:sz w:val="24"/>
          <w:szCs w:val="24"/>
        </w:rPr>
        <w:t>-</w:t>
      </w:r>
      <w:r w:rsidRPr="009D1F78">
        <w:rPr>
          <w:sz w:val="24"/>
          <w:szCs w:val="24"/>
        </w:rPr>
        <w:t xml:space="preserve">İdaremizin ilgili birim yetkililerince imza veya parafa edilmeyen ve mühürlenmeyen şartnameler geçersiz olup, bu tip şartnamelerin idaremiz nezrinde herhangi bir hükmü bulunmamaktadır. </w:t>
      </w:r>
    </w:p>
    <w:p w:rsidR="00091D8A" w:rsidRDefault="00091D8A" w:rsidP="00091D8A">
      <w:pPr>
        <w:ind w:firstLine="708"/>
        <w:jc w:val="both"/>
        <w:rPr>
          <w:sz w:val="24"/>
          <w:szCs w:val="24"/>
        </w:rPr>
      </w:pPr>
      <w:r w:rsidRPr="009D1F78">
        <w:rPr>
          <w:b/>
          <w:sz w:val="24"/>
          <w:szCs w:val="24"/>
        </w:rPr>
        <w:t xml:space="preserve">Madde </w:t>
      </w:r>
      <w:r>
        <w:rPr>
          <w:b/>
          <w:sz w:val="24"/>
          <w:szCs w:val="24"/>
        </w:rPr>
        <w:t>34</w:t>
      </w:r>
      <w:r w:rsidRPr="009D1F78">
        <w:rPr>
          <w:b/>
          <w:sz w:val="24"/>
          <w:szCs w:val="24"/>
        </w:rPr>
        <w:t>:</w:t>
      </w:r>
      <w:r w:rsidR="00432756">
        <w:rPr>
          <w:sz w:val="24"/>
          <w:szCs w:val="24"/>
        </w:rPr>
        <w:t>Kurumumuz konaklama ünitesinde kalan misafirlerin kahvaltı ihtiyaçları Müdürlüğümüz tarafından işletmeciye verilen yemekhane bölümünde hafta içi 7.30 ile 09.00 arası hafta</w:t>
      </w:r>
    </w:p>
    <w:p w:rsidR="00432756" w:rsidRDefault="00432756" w:rsidP="00432756">
      <w:pPr>
        <w:jc w:val="both"/>
        <w:rPr>
          <w:sz w:val="24"/>
          <w:szCs w:val="24"/>
        </w:rPr>
      </w:pPr>
      <w:r>
        <w:rPr>
          <w:sz w:val="24"/>
          <w:szCs w:val="24"/>
        </w:rPr>
        <w:t>sonları ise 08.00 ile 10.00 saatleri arasında verildiğinden bu saatlerde yemekhane ve mutfak bölümü</w:t>
      </w:r>
    </w:p>
    <w:p w:rsidR="00432756" w:rsidRDefault="00432756" w:rsidP="00432756">
      <w:pPr>
        <w:jc w:val="both"/>
        <w:rPr>
          <w:sz w:val="24"/>
          <w:szCs w:val="24"/>
        </w:rPr>
      </w:pPr>
    </w:p>
    <w:p w:rsidR="00432756" w:rsidRPr="009D1F78" w:rsidRDefault="00432756" w:rsidP="00432756">
      <w:pPr>
        <w:jc w:val="both"/>
        <w:rPr>
          <w:sz w:val="24"/>
          <w:szCs w:val="24"/>
        </w:rPr>
      </w:pPr>
      <w:r>
        <w:rPr>
          <w:sz w:val="24"/>
          <w:szCs w:val="24"/>
        </w:rPr>
        <w:t>kurumumuz tarafından kullanılacaktır.</w:t>
      </w:r>
    </w:p>
    <w:p w:rsidR="00091D8A" w:rsidRPr="009D1F78" w:rsidRDefault="00091D8A" w:rsidP="00091D8A">
      <w:pPr>
        <w:ind w:firstLine="708"/>
        <w:jc w:val="both"/>
        <w:rPr>
          <w:sz w:val="24"/>
          <w:szCs w:val="24"/>
        </w:rPr>
      </w:pPr>
      <w:r>
        <w:rPr>
          <w:b/>
          <w:sz w:val="24"/>
          <w:szCs w:val="24"/>
        </w:rPr>
        <w:t>Madde 35</w:t>
      </w:r>
      <w:r w:rsidRPr="009D1F78">
        <w:rPr>
          <w:b/>
          <w:sz w:val="24"/>
          <w:szCs w:val="24"/>
        </w:rPr>
        <w:t xml:space="preserve">: </w:t>
      </w:r>
      <w:r w:rsidRPr="009D1F78">
        <w:rPr>
          <w:sz w:val="24"/>
          <w:szCs w:val="24"/>
        </w:rPr>
        <w:t>Bu Madde Boş bırakılmıştır.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36</w:t>
      </w:r>
      <w:r w:rsidRPr="009D1F78">
        <w:rPr>
          <w:b/>
          <w:sz w:val="24"/>
          <w:szCs w:val="24"/>
        </w:rPr>
        <w:t xml:space="preserve">: </w:t>
      </w:r>
      <w:r>
        <w:rPr>
          <w:sz w:val="24"/>
          <w:szCs w:val="24"/>
        </w:rPr>
        <w:t>İşletmeci</w:t>
      </w:r>
      <w:r w:rsidRPr="009D1F78">
        <w:rPr>
          <w:sz w:val="24"/>
          <w:szCs w:val="24"/>
        </w:rPr>
        <w:t xml:space="preserve"> işleteceği iş ile ilgili şahıslar arasında kesinlikle din, dil, ırk ve mezhep ayrımı yapamaz ve ayrıca belli bir ideolojiye yönelik faaliyette bulunamaz, intiba yaratamaz bu yerlerde hizmetin gerektirdiği malzeme veya eşya dışında devlet güvenliği, örf adet ve genel ahlaki değerlere aykırı ve idarece sakıncalı bulunacak alet, kitap, broşür gibi malzeme bulundurulmayacaktır.</w:t>
      </w:r>
    </w:p>
    <w:p w:rsidR="00091D8A" w:rsidRPr="009D1F78" w:rsidRDefault="00091D8A" w:rsidP="00091D8A">
      <w:pPr>
        <w:ind w:firstLine="708"/>
        <w:jc w:val="both"/>
        <w:rPr>
          <w:sz w:val="24"/>
          <w:szCs w:val="24"/>
        </w:rPr>
      </w:pPr>
      <w:r w:rsidRPr="009D1F78">
        <w:rPr>
          <w:b/>
          <w:sz w:val="24"/>
          <w:szCs w:val="24"/>
        </w:rPr>
        <w:lastRenderedPageBreak/>
        <w:t>Madde 3</w:t>
      </w:r>
      <w:r>
        <w:rPr>
          <w:b/>
          <w:sz w:val="24"/>
          <w:szCs w:val="24"/>
        </w:rPr>
        <w:t>7</w:t>
      </w:r>
      <w:r w:rsidRPr="009D1F78">
        <w:rPr>
          <w:b/>
          <w:sz w:val="24"/>
          <w:szCs w:val="24"/>
        </w:rPr>
        <w:t xml:space="preserve">: </w:t>
      </w:r>
      <w:r w:rsidRPr="009D1F78">
        <w:rPr>
          <w:sz w:val="24"/>
          <w:szCs w:val="24"/>
        </w:rPr>
        <w:t xml:space="preserve"> İşin başlangıcında ve devamı sırasında idare araç-gereç ve personelin kontrolünü yapacaktır. Müstecir gerektiğinde idarenin kontrol amacıyla yetkili elemanlarını kabul etmek ve işletilen yerin her tarafını gezdirmekle yükümlüdür.</w:t>
      </w:r>
    </w:p>
    <w:p w:rsidR="00091D8A" w:rsidRPr="009D1F78" w:rsidRDefault="00091D8A" w:rsidP="00091D8A">
      <w:pPr>
        <w:ind w:firstLine="708"/>
        <w:jc w:val="both"/>
        <w:rPr>
          <w:sz w:val="24"/>
          <w:szCs w:val="24"/>
        </w:rPr>
      </w:pPr>
      <w:r w:rsidRPr="009D1F78">
        <w:rPr>
          <w:b/>
          <w:sz w:val="24"/>
          <w:szCs w:val="24"/>
        </w:rPr>
        <w:t>Madde 3</w:t>
      </w:r>
      <w:r>
        <w:rPr>
          <w:b/>
          <w:sz w:val="24"/>
          <w:szCs w:val="24"/>
        </w:rPr>
        <w:t>8</w:t>
      </w:r>
      <w:r w:rsidRPr="009D1F78">
        <w:rPr>
          <w:b/>
          <w:sz w:val="24"/>
          <w:szCs w:val="24"/>
        </w:rPr>
        <w:t xml:space="preserve">: </w:t>
      </w:r>
      <w:r>
        <w:rPr>
          <w:sz w:val="24"/>
          <w:szCs w:val="24"/>
        </w:rPr>
        <w:t>İşletmeci</w:t>
      </w:r>
      <w:r w:rsidRPr="009D1F78">
        <w:rPr>
          <w:sz w:val="24"/>
          <w:szCs w:val="24"/>
        </w:rPr>
        <w:t xml:space="preserve"> işleteceği yer dışında hiçbir yerin kullanılmasını talep ve işgal edemez ve çevreyi rahatsız edecek fena koku – Duma</w:t>
      </w:r>
      <w:r w:rsidR="007463CF">
        <w:rPr>
          <w:sz w:val="24"/>
          <w:szCs w:val="24"/>
        </w:rPr>
        <w:t>n</w:t>
      </w:r>
      <w:r w:rsidRPr="009D1F78">
        <w:rPr>
          <w:sz w:val="24"/>
          <w:szCs w:val="24"/>
        </w:rPr>
        <w:t>lı ve gürültülü işler yapamaz. bu gibi haller görüldüğü halde tebligat yapılarak kaldırılması istenir. Bu aykırılığı gider</w:t>
      </w:r>
      <w:r w:rsidR="007463CF">
        <w:rPr>
          <w:sz w:val="24"/>
          <w:szCs w:val="24"/>
        </w:rPr>
        <w:t>mediği takdirde sözleşmesi fesh</w:t>
      </w:r>
      <w:r w:rsidRPr="009D1F78">
        <w:rPr>
          <w:sz w:val="24"/>
          <w:szCs w:val="24"/>
        </w:rPr>
        <w:t>edilir.</w:t>
      </w:r>
    </w:p>
    <w:p w:rsidR="00091D8A" w:rsidRPr="009D1F78" w:rsidRDefault="00091D8A" w:rsidP="00091D8A">
      <w:pPr>
        <w:ind w:firstLine="708"/>
        <w:jc w:val="both"/>
        <w:rPr>
          <w:sz w:val="24"/>
          <w:szCs w:val="24"/>
        </w:rPr>
      </w:pPr>
      <w:r w:rsidRPr="009D1F78">
        <w:rPr>
          <w:b/>
          <w:sz w:val="24"/>
          <w:szCs w:val="24"/>
        </w:rPr>
        <w:t>Madde 3</w:t>
      </w:r>
      <w:r>
        <w:rPr>
          <w:b/>
          <w:sz w:val="24"/>
          <w:szCs w:val="24"/>
        </w:rPr>
        <w:t>9</w:t>
      </w:r>
      <w:r w:rsidRPr="009D1F78">
        <w:rPr>
          <w:b/>
          <w:sz w:val="24"/>
          <w:szCs w:val="24"/>
        </w:rPr>
        <w:t xml:space="preserve">: </w:t>
      </w:r>
      <w:r>
        <w:rPr>
          <w:sz w:val="24"/>
          <w:szCs w:val="24"/>
        </w:rPr>
        <w:t>İşletmeci</w:t>
      </w:r>
      <w:r w:rsidRPr="009D1F78">
        <w:rPr>
          <w:sz w:val="24"/>
          <w:szCs w:val="24"/>
        </w:rPr>
        <w:t xml:space="preserve"> işleteceği yerin özelliğine büyüklüğüne ve kullanılış amacına göre yangına karşı her türlü tedbiri almaya yeteli miktarda kullanıma hazır durumda yangın söndürme cihazı ve malzemesi bulundurmaya mecburdur </w:t>
      </w:r>
      <w:r>
        <w:rPr>
          <w:sz w:val="24"/>
          <w:szCs w:val="24"/>
        </w:rPr>
        <w:t>İşletmeci</w:t>
      </w:r>
      <w:r w:rsidRPr="009D1F78">
        <w:rPr>
          <w:sz w:val="24"/>
          <w:szCs w:val="24"/>
        </w:rPr>
        <w:t xml:space="preserve"> işleteceği (Lokanta) idare adına yangın sabotaj ve her türlü riske karşı ( iş yeri paket sigorta poliçesi) bir sigorta şirketine sigorta ettirmek ve sigorta poliçelerini ve her yılın pirim ödeme makbuzlarını idareye ibraz etmek zorundadır. </w:t>
      </w:r>
      <w:r>
        <w:rPr>
          <w:sz w:val="24"/>
          <w:szCs w:val="24"/>
        </w:rPr>
        <w:t>İşletmeciye</w:t>
      </w:r>
      <w:r w:rsidRPr="009D1F78">
        <w:rPr>
          <w:sz w:val="24"/>
          <w:szCs w:val="24"/>
        </w:rPr>
        <w:t xml:space="preserve"> işletme hakkı verilen alanlarda doğacak ferdi kazalarda </w:t>
      </w:r>
      <w:r>
        <w:rPr>
          <w:sz w:val="24"/>
          <w:szCs w:val="24"/>
        </w:rPr>
        <w:t>İşletmeci</w:t>
      </w:r>
      <w:r w:rsidRPr="009D1F78">
        <w:rPr>
          <w:sz w:val="24"/>
          <w:szCs w:val="24"/>
        </w:rPr>
        <w:t xml:space="preserve"> sorumludur. </w:t>
      </w:r>
      <w:r>
        <w:rPr>
          <w:sz w:val="24"/>
          <w:szCs w:val="24"/>
        </w:rPr>
        <w:t>İşletmecinin</w:t>
      </w:r>
      <w:r w:rsidRPr="009D1F78">
        <w:rPr>
          <w:sz w:val="24"/>
          <w:szCs w:val="24"/>
        </w:rPr>
        <w:t xml:space="preserve"> ihmal ve kusurundan dolayı idare bir zarara uğrarsa müstecir bu zararı ödemekle yükümlüdür.</w:t>
      </w:r>
    </w:p>
    <w:p w:rsidR="00091D8A" w:rsidRPr="009D1F78" w:rsidRDefault="00091D8A" w:rsidP="00091D8A">
      <w:pPr>
        <w:ind w:firstLine="708"/>
        <w:jc w:val="both"/>
        <w:rPr>
          <w:sz w:val="24"/>
          <w:szCs w:val="24"/>
        </w:rPr>
      </w:pPr>
      <w:r>
        <w:rPr>
          <w:b/>
          <w:sz w:val="24"/>
          <w:szCs w:val="24"/>
        </w:rPr>
        <w:t>Madde 40</w:t>
      </w:r>
      <w:r w:rsidRPr="009D1F78">
        <w:rPr>
          <w:b/>
          <w:sz w:val="24"/>
          <w:szCs w:val="24"/>
        </w:rPr>
        <w:t xml:space="preserve">: </w:t>
      </w:r>
      <w:r>
        <w:rPr>
          <w:sz w:val="24"/>
          <w:szCs w:val="24"/>
        </w:rPr>
        <w:t>İşletmeci</w:t>
      </w:r>
      <w:r w:rsidRPr="009D1F78">
        <w:rPr>
          <w:sz w:val="24"/>
          <w:szCs w:val="24"/>
        </w:rPr>
        <w:t xml:space="preserve"> işleteceği alanların ticari cazibe ve önemini azaltıcı, görünümünü bozucu idarenin itibarını zedeleyici şekilde ve işletm</w:t>
      </w:r>
      <w:r>
        <w:rPr>
          <w:sz w:val="24"/>
          <w:szCs w:val="24"/>
        </w:rPr>
        <w:t>e maksadı dışında kullanamaz,  iş günleri yemekhane mutlaka hizmet verecektir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41</w:t>
      </w:r>
      <w:r w:rsidRPr="009D1F78">
        <w:rPr>
          <w:b/>
          <w:sz w:val="24"/>
          <w:szCs w:val="24"/>
        </w:rPr>
        <w:t xml:space="preserve">: </w:t>
      </w:r>
      <w:r>
        <w:rPr>
          <w:sz w:val="24"/>
          <w:szCs w:val="24"/>
        </w:rPr>
        <w:t>İşletmeci</w:t>
      </w:r>
      <w:r w:rsidRPr="009D1F78">
        <w:rPr>
          <w:sz w:val="24"/>
          <w:szCs w:val="24"/>
        </w:rPr>
        <w:t xml:space="preserve"> </w:t>
      </w:r>
      <w:r w:rsidR="00903278">
        <w:rPr>
          <w:sz w:val="24"/>
          <w:szCs w:val="24"/>
        </w:rPr>
        <w:t>Yenişehir</w:t>
      </w:r>
      <w:r>
        <w:rPr>
          <w:sz w:val="24"/>
          <w:szCs w:val="24"/>
        </w:rPr>
        <w:t xml:space="preserve"> </w:t>
      </w:r>
      <w:r w:rsidRPr="009D1F78">
        <w:rPr>
          <w:sz w:val="24"/>
          <w:szCs w:val="24"/>
        </w:rPr>
        <w:t xml:space="preserve"> Öğretmenevi ve ASO Müdürlüğündeki kurallara uymayı mahalli örf ve âdete uygun hareket etmeyi ve işletmeci idare tarafından belirlenecek çalışma saatlerine göre kullanmayı kabul ve taahhüt eder.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42</w:t>
      </w:r>
      <w:r w:rsidRPr="009D1F78">
        <w:rPr>
          <w:b/>
          <w:sz w:val="24"/>
          <w:szCs w:val="24"/>
        </w:rPr>
        <w:t xml:space="preserve">: </w:t>
      </w:r>
      <w:r w:rsidRPr="009D1F78">
        <w:rPr>
          <w:sz w:val="24"/>
          <w:szCs w:val="24"/>
        </w:rPr>
        <w:t>İşletilecek alanlarda; müstecir tarafından her ne derecede olursa olsun alkollü içecek (</w:t>
      </w:r>
      <w:r>
        <w:rPr>
          <w:sz w:val="24"/>
          <w:szCs w:val="24"/>
        </w:rPr>
        <w:t xml:space="preserve">alkolsüz </w:t>
      </w:r>
      <w:r w:rsidRPr="009D1F78">
        <w:rPr>
          <w:sz w:val="24"/>
          <w:szCs w:val="24"/>
        </w:rPr>
        <w:t>bira dâhil) bulundurulmayacak ve satışı yapılmayacaktır.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43</w:t>
      </w:r>
      <w:r w:rsidRPr="009D1F78">
        <w:rPr>
          <w:b/>
          <w:sz w:val="24"/>
          <w:szCs w:val="24"/>
        </w:rPr>
        <w:t xml:space="preserve">: </w:t>
      </w:r>
      <w:r w:rsidRPr="009D1F78">
        <w:rPr>
          <w:sz w:val="24"/>
          <w:szCs w:val="24"/>
        </w:rPr>
        <w:t>İşletme alanlarında sağlık kurallarına uygun olmayan hiçbir gıda ve tüketim maddesinin satışı yapılamayacaktır. bu konudaki sorumluluk müstecire aittir, kullanılacak gıda maddelerinin tümü gıda maddeleri tüzüğüne (GMT) Türk Standartları Enstitüsü kurumunun (TSE) standartlarına, Sağlık Bakanlığı ile Tarım ve Orman Bakanlığınca çıkartılan kanun ve yönetmeliklere uygun olacaktır.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44</w:t>
      </w:r>
      <w:r w:rsidRPr="009D1F78">
        <w:rPr>
          <w:b/>
          <w:sz w:val="24"/>
          <w:szCs w:val="24"/>
        </w:rPr>
        <w:t xml:space="preserve">: </w:t>
      </w:r>
      <w:r w:rsidRPr="009D1F78">
        <w:rPr>
          <w:sz w:val="24"/>
          <w:szCs w:val="24"/>
        </w:rPr>
        <w:t>İşletilecek alanların. Yetkili Resmi kurumlarca yapılacak; Gıda -Sağlık vb. denetimlerinde tespit edilen eksik ve kusurlu görülen hallerin giderilmesinden müstecir sorumlu olacaktır.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45</w:t>
      </w:r>
      <w:r w:rsidRPr="009D1F78">
        <w:rPr>
          <w:b/>
          <w:sz w:val="24"/>
          <w:szCs w:val="24"/>
        </w:rPr>
        <w:t xml:space="preserve">: </w:t>
      </w:r>
      <w:r>
        <w:rPr>
          <w:sz w:val="24"/>
          <w:szCs w:val="24"/>
        </w:rPr>
        <w:t>İşletmeci</w:t>
      </w:r>
      <w:r w:rsidRPr="009D1F78">
        <w:rPr>
          <w:sz w:val="24"/>
          <w:szCs w:val="24"/>
        </w:rPr>
        <w:t xml:space="preserve"> tarafından işletilecek alanların Genel Temizliği ve atıkların mevcut Çöp toplama alanlarına nakli </w:t>
      </w:r>
      <w:r>
        <w:rPr>
          <w:sz w:val="24"/>
          <w:szCs w:val="24"/>
        </w:rPr>
        <w:t>İşletmeci</w:t>
      </w:r>
      <w:r w:rsidRPr="009D1F78">
        <w:rPr>
          <w:sz w:val="24"/>
          <w:szCs w:val="24"/>
        </w:rPr>
        <w:t xml:space="preserve"> tarafından yapılacak. Gerek çöplerin gerek diğer atıkların, pis suların bahçe ve çevreyi kirletmesine neden verilmeyecektir. Çevre Bakanlığınca uygun görülen ebat ve renkte Plastik torbalarla götürülerek ağzı sızıntılı olmayacak şekilde kapatılacaktır.</w:t>
      </w:r>
    </w:p>
    <w:p w:rsidR="00091D8A" w:rsidRPr="009D1F78" w:rsidRDefault="00091D8A" w:rsidP="00091D8A">
      <w:pPr>
        <w:ind w:firstLine="708"/>
        <w:jc w:val="both"/>
        <w:rPr>
          <w:sz w:val="24"/>
          <w:szCs w:val="24"/>
        </w:rPr>
      </w:pPr>
      <w:r w:rsidRPr="009D1F78">
        <w:rPr>
          <w:b/>
          <w:sz w:val="24"/>
          <w:szCs w:val="24"/>
        </w:rPr>
        <w:t>Madde 4</w:t>
      </w:r>
      <w:r>
        <w:rPr>
          <w:b/>
          <w:sz w:val="24"/>
          <w:szCs w:val="24"/>
        </w:rPr>
        <w:t>6</w:t>
      </w:r>
      <w:r w:rsidRPr="009D1F78">
        <w:rPr>
          <w:b/>
          <w:sz w:val="24"/>
          <w:szCs w:val="24"/>
        </w:rPr>
        <w:t xml:space="preserve">: </w:t>
      </w:r>
      <w:r>
        <w:rPr>
          <w:sz w:val="24"/>
          <w:szCs w:val="24"/>
        </w:rPr>
        <w:t>İşletmeci</w:t>
      </w:r>
      <w:r w:rsidRPr="009D1F78">
        <w:rPr>
          <w:sz w:val="24"/>
          <w:szCs w:val="24"/>
        </w:rPr>
        <w:t xml:space="preserve"> tarafından sunulacak hizmet kapsamda satışı yapılacak ürünler ve Fiyat tarifeleri Müstecir tarafından teklif edildikten sonra Öğretmen Evi Fiyat Tespit Komisyonunca tespit edilecektir. Öğretmen Evi Fiyat Tespit Komisyonunca onaylanmayan hiçbir ürünün satışı yapılmayacak ve Onaylanan Fiyat tarifesi dışında bir ücretlendirme yapılmayacaktır.</w:t>
      </w:r>
    </w:p>
    <w:p w:rsidR="00091D8A" w:rsidRPr="009D1F78" w:rsidRDefault="00091D8A" w:rsidP="00091D8A">
      <w:pPr>
        <w:ind w:firstLine="708"/>
        <w:jc w:val="both"/>
        <w:rPr>
          <w:sz w:val="24"/>
          <w:szCs w:val="24"/>
        </w:rPr>
      </w:pPr>
      <w:r w:rsidRPr="009D1F78">
        <w:rPr>
          <w:b/>
          <w:sz w:val="24"/>
          <w:szCs w:val="24"/>
        </w:rPr>
        <w:t>Madde 4</w:t>
      </w:r>
      <w:r>
        <w:rPr>
          <w:b/>
          <w:sz w:val="24"/>
          <w:szCs w:val="24"/>
        </w:rPr>
        <w:t>7</w:t>
      </w:r>
      <w:r w:rsidRPr="009D1F78">
        <w:rPr>
          <w:b/>
          <w:sz w:val="24"/>
          <w:szCs w:val="24"/>
        </w:rPr>
        <w:t xml:space="preserve">: </w:t>
      </w:r>
      <w:r w:rsidRPr="009D1F78">
        <w:rPr>
          <w:sz w:val="24"/>
          <w:szCs w:val="24"/>
        </w:rPr>
        <w:t>Milli Eğitim Bakanlığı Merkez Teşkilatı Görevlileri, İl Valisi ve İl Milli Eğitim Müdürü gibi üst düzey yöneticiler için Fiyat Tespit Komisyonunca onaylanan Fiyat Tarifesi geçerlidir. İstenildiğinde gerekli yemek rezervasyonu yapılacak ve yardımcı olunacaktır.</w:t>
      </w:r>
    </w:p>
    <w:p w:rsidR="00091D8A" w:rsidRPr="009D1F78" w:rsidRDefault="00091D8A" w:rsidP="00091D8A">
      <w:pPr>
        <w:ind w:firstLine="708"/>
        <w:jc w:val="both"/>
        <w:rPr>
          <w:sz w:val="24"/>
          <w:szCs w:val="24"/>
        </w:rPr>
      </w:pPr>
      <w:r w:rsidRPr="009D1F78">
        <w:rPr>
          <w:b/>
          <w:sz w:val="24"/>
          <w:szCs w:val="24"/>
        </w:rPr>
        <w:t>Madde 4</w:t>
      </w:r>
      <w:r>
        <w:rPr>
          <w:b/>
          <w:sz w:val="24"/>
          <w:szCs w:val="24"/>
        </w:rPr>
        <w:t>8</w:t>
      </w:r>
      <w:r w:rsidRPr="009D1F78">
        <w:rPr>
          <w:b/>
          <w:sz w:val="24"/>
          <w:szCs w:val="24"/>
        </w:rPr>
        <w:t xml:space="preserve">: </w:t>
      </w:r>
      <w:r w:rsidRPr="009D1F78">
        <w:rPr>
          <w:sz w:val="24"/>
          <w:szCs w:val="24"/>
        </w:rPr>
        <w:t xml:space="preserve">Öğretmen evi üye ve üye yakını kimlik kartı bulunanlara; Fiyat Tespit Komisyonunca onaylanan Fiyat tarifesi geçerli olacaktır. </w:t>
      </w:r>
    </w:p>
    <w:p w:rsidR="00091D8A" w:rsidRPr="009D1F78" w:rsidRDefault="00091D8A" w:rsidP="00091D8A">
      <w:pPr>
        <w:ind w:firstLine="708"/>
        <w:jc w:val="both"/>
        <w:rPr>
          <w:sz w:val="24"/>
          <w:szCs w:val="24"/>
        </w:rPr>
      </w:pPr>
      <w:r w:rsidRPr="009D1F78">
        <w:rPr>
          <w:b/>
          <w:sz w:val="24"/>
          <w:szCs w:val="24"/>
        </w:rPr>
        <w:t>Madde 4</w:t>
      </w:r>
      <w:r>
        <w:rPr>
          <w:b/>
          <w:sz w:val="24"/>
          <w:szCs w:val="24"/>
        </w:rPr>
        <w:t>9</w:t>
      </w:r>
      <w:r w:rsidRPr="009D1F78">
        <w:rPr>
          <w:b/>
          <w:sz w:val="24"/>
          <w:szCs w:val="24"/>
        </w:rPr>
        <w:t xml:space="preserve">: </w:t>
      </w:r>
      <w:r w:rsidRPr="00846369">
        <w:rPr>
          <w:sz w:val="24"/>
          <w:szCs w:val="24"/>
        </w:rPr>
        <w:t>Öğretmenevinde</w:t>
      </w:r>
      <w:r>
        <w:rPr>
          <w:b/>
          <w:sz w:val="24"/>
          <w:szCs w:val="24"/>
        </w:rPr>
        <w:t xml:space="preserve"> </w:t>
      </w:r>
      <w:r w:rsidRPr="00846369">
        <w:rPr>
          <w:sz w:val="24"/>
          <w:szCs w:val="24"/>
        </w:rPr>
        <w:t>görev yapan</w:t>
      </w:r>
      <w:r>
        <w:rPr>
          <w:b/>
          <w:sz w:val="24"/>
          <w:szCs w:val="24"/>
        </w:rPr>
        <w:t xml:space="preserve"> </w:t>
      </w:r>
      <w:r>
        <w:rPr>
          <w:sz w:val="24"/>
          <w:szCs w:val="24"/>
        </w:rPr>
        <w:t xml:space="preserve">personele % 50 indirimli yemek  vermeyi yüklenici kabul eder. </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50</w:t>
      </w:r>
      <w:r w:rsidRPr="009D1F78">
        <w:rPr>
          <w:b/>
          <w:sz w:val="24"/>
          <w:szCs w:val="24"/>
        </w:rPr>
        <w:t xml:space="preserve">: </w:t>
      </w:r>
      <w:r w:rsidRPr="009D1F78">
        <w:rPr>
          <w:sz w:val="24"/>
          <w:szCs w:val="24"/>
        </w:rPr>
        <w:t xml:space="preserve">Valilik ve İl Milli Eğitim Müdürlüğü tarafından istenilen tarihlerde toplu yemekler için gerekli düzenlemeler yapılacaktır. Bu gibi toplu yemek ücretlerini </w:t>
      </w:r>
      <w:r>
        <w:rPr>
          <w:sz w:val="24"/>
          <w:szCs w:val="24"/>
        </w:rPr>
        <w:t>İşletmeci</w:t>
      </w:r>
      <w:r w:rsidRPr="009D1F78">
        <w:rPr>
          <w:sz w:val="24"/>
          <w:szCs w:val="24"/>
        </w:rPr>
        <w:t xml:space="preserve"> ilgili kurumlarla görüşerek tahsil edecektir.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51</w:t>
      </w:r>
      <w:r w:rsidRPr="009D1F78">
        <w:rPr>
          <w:b/>
          <w:sz w:val="24"/>
          <w:szCs w:val="24"/>
        </w:rPr>
        <w:t xml:space="preserve">: </w:t>
      </w:r>
      <w:r w:rsidRPr="009D1F78">
        <w:rPr>
          <w:sz w:val="24"/>
          <w:szCs w:val="24"/>
        </w:rPr>
        <w:t>Lokanta</w:t>
      </w:r>
      <w:r>
        <w:rPr>
          <w:sz w:val="24"/>
          <w:szCs w:val="24"/>
        </w:rPr>
        <w:t>,</w:t>
      </w:r>
      <w:r w:rsidRPr="009D1F78">
        <w:rPr>
          <w:sz w:val="24"/>
          <w:szCs w:val="24"/>
        </w:rPr>
        <w:t xml:space="preserve"> düğün salonu olarak verilmez. Ancak idare</w:t>
      </w:r>
      <w:r>
        <w:rPr>
          <w:sz w:val="24"/>
          <w:szCs w:val="24"/>
        </w:rPr>
        <w:t>de</w:t>
      </w:r>
      <w:r w:rsidRPr="009D1F78">
        <w:rPr>
          <w:sz w:val="24"/>
          <w:szCs w:val="24"/>
        </w:rPr>
        <w:t>n alınacağı izin ile sünnet, doğum günü ve diğer şölenlerin işletici tarafından kabul edilen rezervasyonlar en geç 24 saat önceden idareye bildirilecek, rezervasyon bilgileri idare tarafından kaydedilecektir. Bu arada müşterilerin yemek yiyebilmeleri için de uygun ortam hazırlanacaktır.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52</w:t>
      </w:r>
      <w:r w:rsidRPr="009D1F78">
        <w:rPr>
          <w:b/>
          <w:sz w:val="24"/>
          <w:szCs w:val="24"/>
        </w:rPr>
        <w:t xml:space="preserve">: </w:t>
      </w:r>
      <w:r w:rsidRPr="009D1F78">
        <w:rPr>
          <w:sz w:val="24"/>
          <w:szCs w:val="24"/>
        </w:rPr>
        <w:t>Bu madde boş bırakılmıştır.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53</w:t>
      </w:r>
      <w:r w:rsidRPr="009D1F78">
        <w:rPr>
          <w:b/>
          <w:sz w:val="24"/>
          <w:szCs w:val="24"/>
        </w:rPr>
        <w:t xml:space="preserve">: </w:t>
      </w:r>
      <w:r w:rsidRPr="009D1F78">
        <w:rPr>
          <w:sz w:val="24"/>
          <w:szCs w:val="24"/>
        </w:rPr>
        <w:t>Bu madde boş bırakılmıştır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54</w:t>
      </w:r>
      <w:r w:rsidRPr="009D1F78">
        <w:rPr>
          <w:b/>
          <w:sz w:val="24"/>
          <w:szCs w:val="24"/>
        </w:rPr>
        <w:t xml:space="preserve">: </w:t>
      </w:r>
      <w:r w:rsidRPr="009D1F78">
        <w:rPr>
          <w:sz w:val="24"/>
          <w:szCs w:val="24"/>
        </w:rPr>
        <w:t xml:space="preserve">İşletilecek alanlarda çalışacak personelden;657 sayılı Devlet Memuru Kanununda 48.maddesinde: Memuriyete girişte istenilen şartlar aranacaktır. 657 sayılı DMK daki personel yükümlülükleri </w:t>
      </w:r>
      <w:r>
        <w:rPr>
          <w:sz w:val="24"/>
          <w:szCs w:val="24"/>
        </w:rPr>
        <w:t>İşletmeci</w:t>
      </w:r>
      <w:r w:rsidRPr="009D1F78">
        <w:rPr>
          <w:sz w:val="24"/>
          <w:szCs w:val="24"/>
        </w:rPr>
        <w:t xml:space="preserve"> Personeli tarafından da aynen yerine getirilecektir. İşletilecek alanlarda çalışacak Personelin Kıyafetleri tek tip olacak bu konuda idarenin onayı alınacaktır.</w:t>
      </w:r>
    </w:p>
    <w:p w:rsidR="00091D8A" w:rsidRPr="009D1F78" w:rsidRDefault="00091D8A" w:rsidP="00091D8A">
      <w:pPr>
        <w:ind w:firstLine="708"/>
        <w:jc w:val="both"/>
        <w:rPr>
          <w:sz w:val="24"/>
          <w:szCs w:val="24"/>
        </w:rPr>
      </w:pPr>
      <w:r w:rsidRPr="009D1F78">
        <w:rPr>
          <w:b/>
          <w:sz w:val="24"/>
          <w:szCs w:val="24"/>
        </w:rPr>
        <w:lastRenderedPageBreak/>
        <w:t xml:space="preserve">Madde </w:t>
      </w:r>
      <w:r>
        <w:rPr>
          <w:b/>
          <w:sz w:val="24"/>
          <w:szCs w:val="24"/>
        </w:rPr>
        <w:t>55</w:t>
      </w:r>
      <w:r w:rsidRPr="009D1F78">
        <w:rPr>
          <w:b/>
          <w:sz w:val="24"/>
          <w:szCs w:val="24"/>
        </w:rPr>
        <w:t xml:space="preserve">: </w:t>
      </w:r>
      <w:r>
        <w:rPr>
          <w:sz w:val="24"/>
          <w:szCs w:val="24"/>
        </w:rPr>
        <w:t>İşletmeci</w:t>
      </w:r>
      <w:r w:rsidRPr="009D1F78">
        <w:rPr>
          <w:sz w:val="24"/>
          <w:szCs w:val="24"/>
        </w:rPr>
        <w:t xml:space="preserve"> tarafından ise alınacak personel bilgileri idareye verilecek ve idarenin onaydan sonra İsletmede çalıştırma hakkı kazanacaktır.</w:t>
      </w:r>
    </w:p>
    <w:p w:rsidR="00091D8A" w:rsidRPr="009D1F78" w:rsidRDefault="00091D8A" w:rsidP="00091D8A">
      <w:pPr>
        <w:ind w:firstLine="708"/>
        <w:jc w:val="both"/>
        <w:rPr>
          <w:sz w:val="24"/>
          <w:szCs w:val="24"/>
        </w:rPr>
      </w:pPr>
      <w:r w:rsidRPr="009D1F78">
        <w:rPr>
          <w:b/>
          <w:sz w:val="24"/>
          <w:szCs w:val="24"/>
        </w:rPr>
        <w:t>Madde 5</w:t>
      </w:r>
      <w:r>
        <w:rPr>
          <w:b/>
          <w:sz w:val="24"/>
          <w:szCs w:val="24"/>
        </w:rPr>
        <w:t>6</w:t>
      </w:r>
      <w:r w:rsidRPr="009D1F78">
        <w:rPr>
          <w:b/>
          <w:sz w:val="24"/>
          <w:szCs w:val="24"/>
        </w:rPr>
        <w:t xml:space="preserve">: </w:t>
      </w:r>
      <w:r>
        <w:rPr>
          <w:sz w:val="24"/>
          <w:szCs w:val="24"/>
        </w:rPr>
        <w:t>İşletmeci</w:t>
      </w:r>
      <w:r w:rsidRPr="009D1F78">
        <w:rPr>
          <w:sz w:val="24"/>
          <w:szCs w:val="24"/>
        </w:rPr>
        <w:t xml:space="preserve"> tarafından İşletilecek alanlarda yeteri kadar personel bulundurulacaktır. Personel yetersizliğinin idarece tespiti halinde, idare Personel artırımı için talepte bulunacaktır.</w:t>
      </w:r>
    </w:p>
    <w:p w:rsidR="00091D8A" w:rsidRPr="009D1F78" w:rsidRDefault="00091D8A" w:rsidP="00091D8A">
      <w:pPr>
        <w:ind w:firstLine="708"/>
        <w:jc w:val="both"/>
        <w:rPr>
          <w:sz w:val="24"/>
          <w:szCs w:val="24"/>
        </w:rPr>
      </w:pPr>
      <w:r w:rsidRPr="009D1F78">
        <w:rPr>
          <w:b/>
          <w:sz w:val="24"/>
          <w:szCs w:val="24"/>
        </w:rPr>
        <w:t>Madde 5</w:t>
      </w:r>
      <w:r>
        <w:rPr>
          <w:b/>
          <w:sz w:val="24"/>
          <w:szCs w:val="24"/>
        </w:rPr>
        <w:t>7</w:t>
      </w:r>
      <w:r w:rsidRPr="009D1F78">
        <w:rPr>
          <w:b/>
          <w:sz w:val="24"/>
          <w:szCs w:val="24"/>
        </w:rPr>
        <w:t xml:space="preserve">: </w:t>
      </w:r>
      <w:r w:rsidRPr="009D1F78">
        <w:rPr>
          <w:sz w:val="24"/>
          <w:szCs w:val="24"/>
        </w:rPr>
        <w:t>Çalıştırılacak Personelin periyodik olarak sağlık muayenelerinin yapılmasında bizzat Müstecir sorumlu olacak takibi ise idare tarafından yapılacaktır.</w:t>
      </w:r>
    </w:p>
    <w:p w:rsidR="00091D8A" w:rsidRPr="009D1F78" w:rsidRDefault="00091D8A" w:rsidP="00091D8A">
      <w:pPr>
        <w:ind w:firstLine="708"/>
        <w:jc w:val="both"/>
        <w:rPr>
          <w:sz w:val="24"/>
          <w:szCs w:val="24"/>
        </w:rPr>
      </w:pPr>
      <w:r w:rsidRPr="009D1F78">
        <w:rPr>
          <w:b/>
          <w:sz w:val="24"/>
          <w:szCs w:val="24"/>
        </w:rPr>
        <w:t>Madde 5</w:t>
      </w:r>
      <w:r>
        <w:rPr>
          <w:b/>
          <w:sz w:val="24"/>
          <w:szCs w:val="24"/>
        </w:rPr>
        <w:t>8</w:t>
      </w:r>
      <w:r w:rsidRPr="009D1F78">
        <w:rPr>
          <w:b/>
          <w:sz w:val="24"/>
          <w:szCs w:val="24"/>
        </w:rPr>
        <w:t xml:space="preserve">: </w:t>
      </w:r>
      <w:r w:rsidRPr="009D1F78">
        <w:rPr>
          <w:sz w:val="24"/>
          <w:szCs w:val="24"/>
        </w:rPr>
        <w:t>İşletmeci tarafından çalıştırılan personel Öğretmen evi üye, üye yakını ve diğer misafirlere gerekli saygı, hürmet ve anlayışı gösterecektir. Üye, üye yakını ve diğer misafirlere saygı göstermeyen, hakaret eden,  aşağılayan veya küfreden personelin şikâyet edilmesi halinde işletme ile ilişkisi işletmeci tarafından derhal kesilecektir.</w:t>
      </w:r>
    </w:p>
    <w:p w:rsidR="00091D8A" w:rsidRPr="009D1F78" w:rsidRDefault="00091D8A" w:rsidP="00091D8A">
      <w:pPr>
        <w:ind w:firstLine="708"/>
        <w:jc w:val="both"/>
        <w:rPr>
          <w:sz w:val="24"/>
          <w:szCs w:val="24"/>
        </w:rPr>
      </w:pPr>
      <w:r w:rsidRPr="009D1F78">
        <w:rPr>
          <w:b/>
          <w:sz w:val="24"/>
          <w:szCs w:val="24"/>
        </w:rPr>
        <w:t>Madde 5</w:t>
      </w:r>
      <w:r>
        <w:rPr>
          <w:b/>
          <w:sz w:val="24"/>
          <w:szCs w:val="24"/>
        </w:rPr>
        <w:t>9</w:t>
      </w:r>
      <w:r w:rsidRPr="009D1F78">
        <w:rPr>
          <w:b/>
          <w:sz w:val="24"/>
          <w:szCs w:val="24"/>
        </w:rPr>
        <w:t xml:space="preserve">: </w:t>
      </w:r>
      <w:r w:rsidRPr="009D1F78">
        <w:rPr>
          <w:sz w:val="24"/>
          <w:szCs w:val="24"/>
        </w:rPr>
        <w:t xml:space="preserve">Sözleşmenin yapılmasına müteakip; ihale konusu </w:t>
      </w:r>
      <w:r>
        <w:rPr>
          <w:sz w:val="24"/>
          <w:szCs w:val="24"/>
        </w:rPr>
        <w:t>işyerleri</w:t>
      </w:r>
      <w:r w:rsidRPr="009D1F78">
        <w:rPr>
          <w:sz w:val="24"/>
          <w:szCs w:val="24"/>
        </w:rPr>
        <w:t xml:space="preserve"> İdarenin belirleyeceği görevliler ve </w:t>
      </w:r>
      <w:r>
        <w:rPr>
          <w:sz w:val="24"/>
          <w:szCs w:val="24"/>
        </w:rPr>
        <w:t>İşletmecinin</w:t>
      </w:r>
      <w:r w:rsidRPr="009D1F78">
        <w:rPr>
          <w:sz w:val="24"/>
          <w:szCs w:val="24"/>
        </w:rPr>
        <w:t xml:space="preserve"> katılımı ile oluşturulacak komisyonun tarafından işyerleri içerisindeki müştemilatların sayım ve tespiti yapıldıktan sonra bir tutanakla </w:t>
      </w:r>
      <w:r>
        <w:rPr>
          <w:sz w:val="24"/>
          <w:szCs w:val="24"/>
        </w:rPr>
        <w:t>İşletmeciye</w:t>
      </w:r>
      <w:r w:rsidRPr="009D1F78">
        <w:rPr>
          <w:sz w:val="24"/>
          <w:szCs w:val="24"/>
        </w:rPr>
        <w:t xml:space="preserve"> teslim edilecektir. Teslimden sonraki bütün sorumluluk </w:t>
      </w:r>
      <w:r>
        <w:rPr>
          <w:sz w:val="24"/>
          <w:szCs w:val="24"/>
        </w:rPr>
        <w:t>İşletmeciye</w:t>
      </w:r>
      <w:r w:rsidRPr="009D1F78">
        <w:rPr>
          <w:sz w:val="24"/>
          <w:szCs w:val="24"/>
        </w:rPr>
        <w:t xml:space="preserve"> ait olacaktır.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60</w:t>
      </w:r>
      <w:r w:rsidRPr="009D1F78">
        <w:rPr>
          <w:b/>
          <w:sz w:val="24"/>
          <w:szCs w:val="24"/>
        </w:rPr>
        <w:t xml:space="preserve">: </w:t>
      </w:r>
      <w:r w:rsidRPr="009D1F78">
        <w:rPr>
          <w:sz w:val="24"/>
          <w:szCs w:val="24"/>
        </w:rPr>
        <w:t>Sözleşme yapılıp işletmeyi teslim almaya yanaşmadığı veya teslim aldıktan sonra akdin bitiminden önce terk ettiği takdirde, idare işletileni akit dairesinden kullanmaya hazır bulundurmuş sayılacağından, idarenin taşınmazın yeniden işletmeye verinceye kadar geçecek süre zarfında doğacak zararı ve yeniden yapılacak ihale sonucunda gelmesi muhtemel işletme geliri kaybı hükmen tahsil edilir.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61</w:t>
      </w:r>
      <w:r w:rsidRPr="009D1F78">
        <w:rPr>
          <w:b/>
          <w:sz w:val="24"/>
          <w:szCs w:val="24"/>
        </w:rPr>
        <w:t xml:space="preserve">: </w:t>
      </w:r>
      <w:r>
        <w:rPr>
          <w:sz w:val="24"/>
          <w:szCs w:val="24"/>
        </w:rPr>
        <w:t>İşletmeci</w:t>
      </w:r>
      <w:r w:rsidRPr="009D1F78">
        <w:rPr>
          <w:sz w:val="24"/>
          <w:szCs w:val="24"/>
        </w:rPr>
        <w:t xml:space="preserve"> işletileni ne şekilde almışsa Sözleşmenin bitiminde de yine ayni şekilde teslim etmekle yükümlüdür. Ancak idarenin izni ile kullanım amaçlı </w:t>
      </w:r>
      <w:r>
        <w:rPr>
          <w:sz w:val="24"/>
          <w:szCs w:val="24"/>
        </w:rPr>
        <w:t>İşletmeci</w:t>
      </w:r>
      <w:r w:rsidRPr="009D1F78">
        <w:rPr>
          <w:sz w:val="24"/>
          <w:szCs w:val="24"/>
        </w:rPr>
        <w:t xml:space="preserve"> tarafından yapılacak ilaveler sözleşme süresinin bitiminde idareye ücretsiz olarak bırakılacaktır</w:t>
      </w:r>
    </w:p>
    <w:p w:rsidR="00091D8A" w:rsidRPr="009D1F78" w:rsidRDefault="00091D8A" w:rsidP="00091D8A">
      <w:pPr>
        <w:ind w:firstLine="708"/>
        <w:jc w:val="both"/>
        <w:rPr>
          <w:sz w:val="24"/>
          <w:szCs w:val="24"/>
        </w:rPr>
      </w:pPr>
      <w:r w:rsidRPr="009D1F78">
        <w:rPr>
          <w:b/>
          <w:sz w:val="24"/>
          <w:szCs w:val="24"/>
        </w:rPr>
        <w:t>Madde 6</w:t>
      </w:r>
      <w:r>
        <w:rPr>
          <w:b/>
          <w:sz w:val="24"/>
          <w:szCs w:val="24"/>
        </w:rPr>
        <w:t>2</w:t>
      </w:r>
      <w:r w:rsidRPr="009D1F78">
        <w:rPr>
          <w:b/>
          <w:sz w:val="24"/>
          <w:szCs w:val="24"/>
        </w:rPr>
        <w:t xml:space="preserve">: </w:t>
      </w:r>
      <w:r>
        <w:rPr>
          <w:sz w:val="24"/>
          <w:szCs w:val="24"/>
        </w:rPr>
        <w:t>İşletmeci</w:t>
      </w:r>
      <w:r w:rsidRPr="009D1F78">
        <w:rPr>
          <w:sz w:val="24"/>
          <w:szCs w:val="24"/>
        </w:rPr>
        <w:t xml:space="preserve"> giderleri tamamen kendisine ait olması kabul etse dahi, idareden resmen yazılı izin almadan </w:t>
      </w:r>
      <w:r>
        <w:rPr>
          <w:sz w:val="24"/>
          <w:szCs w:val="24"/>
        </w:rPr>
        <w:t>b</w:t>
      </w:r>
      <w:r w:rsidRPr="009D1F78">
        <w:rPr>
          <w:sz w:val="24"/>
          <w:szCs w:val="24"/>
        </w:rPr>
        <w:t>ölme duvar</w:t>
      </w:r>
      <w:r>
        <w:rPr>
          <w:sz w:val="24"/>
          <w:szCs w:val="24"/>
        </w:rPr>
        <w:t>,</w:t>
      </w:r>
      <w:r w:rsidRPr="009D1F78">
        <w:rPr>
          <w:sz w:val="24"/>
          <w:szCs w:val="24"/>
        </w:rPr>
        <w:t xml:space="preserve"> kapı</w:t>
      </w:r>
      <w:r>
        <w:rPr>
          <w:sz w:val="24"/>
          <w:szCs w:val="24"/>
        </w:rPr>
        <w:t>,</w:t>
      </w:r>
      <w:r w:rsidRPr="009D1F78">
        <w:rPr>
          <w:sz w:val="24"/>
          <w:szCs w:val="24"/>
        </w:rPr>
        <w:t xml:space="preserve"> oda gibi taşınmaz malın esas yapısının değiştiremez ve her hangi bir ek yapamaz. Aksi takdirde taşınmaz malı eski duruma getirmeye ve işletmede meydana gelen zarar ve ziyanı ayrıca ödemeye zorunludur. Bu gibi hallerde idare sözleşmeyi fesinde de serbesttir.</w:t>
      </w:r>
    </w:p>
    <w:p w:rsidR="00091D8A" w:rsidRPr="009D1F78" w:rsidRDefault="00091D8A" w:rsidP="00091D8A">
      <w:pPr>
        <w:ind w:firstLine="708"/>
        <w:jc w:val="both"/>
        <w:rPr>
          <w:sz w:val="24"/>
          <w:szCs w:val="24"/>
        </w:rPr>
      </w:pPr>
      <w:r w:rsidRPr="009D1F78">
        <w:rPr>
          <w:sz w:val="24"/>
          <w:szCs w:val="24"/>
        </w:rPr>
        <w:t>Müstecir idareden aldığı demirbaşları Sözleşmenin bitiminde sayım listesinde aldığı gibi aynen teslim etmek zorundadır,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63</w:t>
      </w:r>
      <w:r w:rsidRPr="009D1F78">
        <w:rPr>
          <w:b/>
          <w:sz w:val="24"/>
          <w:szCs w:val="24"/>
        </w:rPr>
        <w:t xml:space="preserve">: </w:t>
      </w:r>
      <w:r w:rsidRPr="003526C5">
        <w:rPr>
          <w:sz w:val="24"/>
          <w:szCs w:val="24"/>
        </w:rPr>
        <w:t>İş</w:t>
      </w:r>
      <w:r>
        <w:rPr>
          <w:sz w:val="24"/>
          <w:szCs w:val="24"/>
        </w:rPr>
        <w:t xml:space="preserve">letmeci sözleşmesi sona erdiğinde işyerini kayıtsız şartsız boşaltacağına dair noter tasdikli </w:t>
      </w:r>
      <w:r w:rsidRPr="00F16FC9">
        <w:rPr>
          <w:sz w:val="24"/>
          <w:szCs w:val="24"/>
        </w:rPr>
        <w:t>“</w:t>
      </w:r>
      <w:r w:rsidRPr="00F16FC9">
        <w:rPr>
          <w:b/>
          <w:bCs/>
          <w:sz w:val="24"/>
          <w:szCs w:val="24"/>
        </w:rPr>
        <w:t>işyeri boşaltma taahhütnamesi</w:t>
      </w:r>
      <w:r w:rsidRPr="00F16FC9">
        <w:rPr>
          <w:sz w:val="24"/>
          <w:szCs w:val="24"/>
        </w:rPr>
        <w:t>”</w:t>
      </w:r>
      <w:r>
        <w:rPr>
          <w:sz w:val="24"/>
          <w:szCs w:val="24"/>
        </w:rPr>
        <w:t xml:space="preserve"> işi teslim almadan önce idareye verecektir. İşletmeci</w:t>
      </w:r>
      <w:r w:rsidRPr="009D1F78">
        <w:rPr>
          <w:sz w:val="24"/>
          <w:szCs w:val="24"/>
        </w:rPr>
        <w:t xml:space="preserve"> işletme süresinin bitim tarihinde (İdare başka anlaşma veya uzatmaya gidilmemiş ise) hiçbir uyarıya gerek kalmaksızın ihale başlangıcındaki demirbaşlar ve diğer malzemeleri (sayı, adet, kg. vb. gibi) aynen kullanılabilir bir şekilde teslim etmek zorundadır. Teslim edemediği malzemelerin piyasa fiyatı üzerinden değerini ödemek veya aynı malın yenisini alıp teslim etmekle yükümlüdür. Etmediği takdirde kesin teminatı ve ek teminatı nakde çevrilerek hasarlar giderilir ve noksan eşyaların yenisi alınır.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64</w:t>
      </w:r>
      <w:r w:rsidRPr="009D1F78">
        <w:rPr>
          <w:b/>
          <w:sz w:val="24"/>
          <w:szCs w:val="24"/>
        </w:rPr>
        <w:t xml:space="preserve">: </w:t>
      </w:r>
      <w:r w:rsidRPr="005E2FFE">
        <w:rPr>
          <w:b/>
          <w:sz w:val="24"/>
          <w:szCs w:val="24"/>
        </w:rPr>
        <w:t>Ödeme Yeri ve Şartları</w:t>
      </w:r>
    </w:p>
    <w:p w:rsidR="00091D8A" w:rsidRPr="009D1F78" w:rsidRDefault="00091D8A" w:rsidP="00091D8A">
      <w:pPr>
        <w:ind w:firstLine="708"/>
        <w:jc w:val="both"/>
        <w:rPr>
          <w:sz w:val="24"/>
          <w:szCs w:val="24"/>
        </w:rPr>
      </w:pPr>
      <w:r w:rsidRPr="009D1F78">
        <w:rPr>
          <w:sz w:val="24"/>
          <w:szCs w:val="24"/>
        </w:rPr>
        <w:t>Yıllık işletme</w:t>
      </w:r>
      <w:r>
        <w:rPr>
          <w:sz w:val="24"/>
          <w:szCs w:val="24"/>
        </w:rPr>
        <w:t xml:space="preserve"> bedeli ayda bir</w:t>
      </w:r>
      <w:r w:rsidRPr="009D1F78">
        <w:rPr>
          <w:sz w:val="24"/>
          <w:szCs w:val="24"/>
        </w:rPr>
        <w:t xml:space="preserve"> eşit taksitlerle</w:t>
      </w:r>
      <w:r>
        <w:rPr>
          <w:sz w:val="24"/>
          <w:szCs w:val="24"/>
        </w:rPr>
        <w:t xml:space="preserve"> ödenecektir</w:t>
      </w:r>
      <w:r w:rsidRPr="009D1F78">
        <w:rPr>
          <w:sz w:val="24"/>
          <w:szCs w:val="24"/>
        </w:rPr>
        <w:t xml:space="preserve">, sözleşmeyle beraber </w:t>
      </w:r>
      <w:r w:rsidR="007377E2">
        <w:rPr>
          <w:b/>
          <w:bCs/>
          <w:sz w:val="24"/>
          <w:szCs w:val="24"/>
        </w:rPr>
        <w:t xml:space="preserve">ilk taksidi </w:t>
      </w:r>
      <w:r w:rsidR="001E277C">
        <w:rPr>
          <w:b/>
          <w:bCs/>
          <w:sz w:val="24"/>
          <w:szCs w:val="24"/>
        </w:rPr>
        <w:t>Ocak 2023</w:t>
      </w:r>
      <w:r>
        <w:rPr>
          <w:b/>
          <w:bCs/>
          <w:sz w:val="24"/>
          <w:szCs w:val="24"/>
        </w:rPr>
        <w:t xml:space="preserve"> ayının son iş gününe kadar </w:t>
      </w:r>
      <w:r w:rsidR="001E277C" w:rsidRPr="007431B2">
        <w:rPr>
          <w:b/>
          <w:color w:val="777777"/>
          <w:sz w:val="24"/>
          <w:szCs w:val="24"/>
        </w:rPr>
        <w:t xml:space="preserve">Vakıfbank Dağkapı Şubesi 560001500158007302189392  İBAN </w:t>
      </w:r>
      <w:r w:rsidR="001E277C">
        <w:rPr>
          <w:b/>
          <w:bCs/>
          <w:sz w:val="24"/>
          <w:szCs w:val="24"/>
        </w:rPr>
        <w:t xml:space="preserve">numaralı Yenişehir </w:t>
      </w:r>
      <w:r w:rsidRPr="009D1F78">
        <w:rPr>
          <w:b/>
          <w:bCs/>
          <w:sz w:val="24"/>
          <w:szCs w:val="24"/>
        </w:rPr>
        <w:t xml:space="preserve"> Öğretmenevi İşletme Hesabına</w:t>
      </w:r>
      <w:r>
        <w:rPr>
          <w:sz w:val="24"/>
          <w:szCs w:val="24"/>
        </w:rPr>
        <w:t xml:space="preserve"> diğer ayların ödemeleri ise ilgili ayın son iş gününe kadar  peşin olarak</w:t>
      </w:r>
      <w:r w:rsidRPr="009D1F78">
        <w:rPr>
          <w:sz w:val="24"/>
          <w:szCs w:val="24"/>
        </w:rPr>
        <w:t xml:space="preserve"> ödenecektir. Her ne sebeple olursa olsun </w:t>
      </w:r>
      <w:r>
        <w:rPr>
          <w:sz w:val="24"/>
          <w:szCs w:val="24"/>
        </w:rPr>
        <w:t>zamanında ödenmeyen</w:t>
      </w:r>
      <w:r w:rsidRPr="009D1F78">
        <w:rPr>
          <w:sz w:val="24"/>
          <w:szCs w:val="24"/>
        </w:rPr>
        <w:t xml:space="preserve"> işletme bedeli ödemelerinde bir gün dahi gecikme olsa 6183 sayılı amme alacaklarının tahsili usulü hakkındaki kanunun 51. maddesine göre bakanlar kurulunca tespit edilen oranda gecikme zammı alınır. Bu süre bir ayı(otuz günü) geçemez. Buna uyulmaması halinde ayrıca bir tebligatta bulunulmaksızın sözleşme idarece tek taraflı olarak fesih edilir ve ihale üzerinde kalana ait kesin teminat ve ek teminat idare lehine gelir kaydedilir. İşletme hakkı, sözleşme tarihinde müstecire teslim edilmiş sayılır ve işletme süresi bu tarihten itibaren başlar.</w:t>
      </w:r>
    </w:p>
    <w:p w:rsidR="00091D8A" w:rsidRPr="009D1F78" w:rsidRDefault="00091D8A" w:rsidP="00091D8A">
      <w:pPr>
        <w:ind w:firstLine="708"/>
        <w:jc w:val="both"/>
        <w:rPr>
          <w:sz w:val="24"/>
          <w:szCs w:val="24"/>
        </w:rPr>
      </w:pPr>
      <w:r w:rsidRPr="009D1F78">
        <w:rPr>
          <w:sz w:val="24"/>
          <w:szCs w:val="24"/>
        </w:rPr>
        <w:t>Taşınmazı işletecek müstecire işyerinde çekilen ihtar ve acılan tespit, akdin feshi, tahliye ve alacaklarının tahsili davası ve icra takibatı hakkında geçerlidir.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65</w:t>
      </w:r>
      <w:r w:rsidRPr="009D1F78">
        <w:rPr>
          <w:b/>
          <w:sz w:val="24"/>
          <w:szCs w:val="24"/>
        </w:rPr>
        <w:t xml:space="preserve">: </w:t>
      </w:r>
      <w:r w:rsidRPr="009D1F78">
        <w:rPr>
          <w:sz w:val="24"/>
          <w:szCs w:val="24"/>
        </w:rPr>
        <w:t xml:space="preserve">Kefalet ve ihale pulları, kontrat bedeli veya pul paraları, Noter harcı, kaydiye, tellaliye, kontrata tahakkuk eden giderler, su, havagazı, elektrik giderleri, çevre temizlik vergisi, bakım ve onarım giderlerinin tamamı </w:t>
      </w:r>
      <w:r>
        <w:rPr>
          <w:sz w:val="24"/>
          <w:szCs w:val="24"/>
        </w:rPr>
        <w:t>İşletmeciye</w:t>
      </w:r>
      <w:r w:rsidRPr="009D1F78">
        <w:rPr>
          <w:sz w:val="24"/>
          <w:szCs w:val="24"/>
        </w:rPr>
        <w:t xml:space="preserve"> aittir. </w:t>
      </w:r>
    </w:p>
    <w:p w:rsidR="00091D8A" w:rsidRPr="009D1F78" w:rsidRDefault="00091D8A" w:rsidP="00091D8A">
      <w:pPr>
        <w:ind w:firstLine="708"/>
        <w:jc w:val="both"/>
        <w:rPr>
          <w:sz w:val="24"/>
          <w:szCs w:val="24"/>
        </w:rPr>
      </w:pPr>
      <w:r w:rsidRPr="009D1F78">
        <w:rPr>
          <w:b/>
          <w:sz w:val="24"/>
          <w:szCs w:val="24"/>
        </w:rPr>
        <w:t>Madde 6</w:t>
      </w:r>
      <w:r>
        <w:rPr>
          <w:b/>
          <w:sz w:val="24"/>
          <w:szCs w:val="24"/>
        </w:rPr>
        <w:t>6</w:t>
      </w:r>
      <w:r w:rsidRPr="009D1F78">
        <w:rPr>
          <w:b/>
          <w:sz w:val="24"/>
          <w:szCs w:val="24"/>
        </w:rPr>
        <w:t xml:space="preserve">: </w:t>
      </w:r>
      <w:r>
        <w:rPr>
          <w:sz w:val="24"/>
          <w:szCs w:val="24"/>
        </w:rPr>
        <w:t>İşletmeci</w:t>
      </w:r>
      <w:r w:rsidRPr="009D1F78">
        <w:rPr>
          <w:sz w:val="24"/>
          <w:szCs w:val="24"/>
        </w:rPr>
        <w:t xml:space="preserve"> her ne sebeple olursa olsun, ihale edilen yerleri ihale ediliş amacı dışında kullanmayacak ve bu konuda iş değişikliği talep etmeyecektir.</w:t>
      </w:r>
    </w:p>
    <w:p w:rsidR="00091D8A" w:rsidRPr="009D1F78" w:rsidRDefault="00091D8A" w:rsidP="00091D8A">
      <w:pPr>
        <w:ind w:firstLine="708"/>
        <w:jc w:val="both"/>
        <w:rPr>
          <w:sz w:val="24"/>
          <w:szCs w:val="24"/>
        </w:rPr>
      </w:pPr>
      <w:r w:rsidRPr="009D1F78">
        <w:rPr>
          <w:b/>
          <w:sz w:val="24"/>
          <w:szCs w:val="24"/>
        </w:rPr>
        <w:t>Madde 6</w:t>
      </w:r>
      <w:r>
        <w:rPr>
          <w:b/>
          <w:sz w:val="24"/>
          <w:szCs w:val="24"/>
        </w:rPr>
        <w:t>7</w:t>
      </w:r>
      <w:r w:rsidRPr="009D1F78">
        <w:rPr>
          <w:b/>
          <w:sz w:val="24"/>
          <w:szCs w:val="24"/>
        </w:rPr>
        <w:t xml:space="preserve">: </w:t>
      </w:r>
      <w:r>
        <w:rPr>
          <w:sz w:val="24"/>
          <w:szCs w:val="24"/>
        </w:rPr>
        <w:t>İşletmeci</w:t>
      </w:r>
      <w:r w:rsidRPr="009D1F78">
        <w:rPr>
          <w:sz w:val="24"/>
          <w:szCs w:val="24"/>
        </w:rPr>
        <w:t xml:space="preserve"> tarafından İşletilecek yerlerde; doğacak her türlü Vergi-S.S.K ve iş kanunu ile ilgili yükümlülükleri </w:t>
      </w:r>
      <w:r>
        <w:rPr>
          <w:sz w:val="24"/>
          <w:szCs w:val="24"/>
        </w:rPr>
        <w:t>İşletmeci</w:t>
      </w:r>
      <w:r w:rsidRPr="009D1F78">
        <w:rPr>
          <w:sz w:val="24"/>
          <w:szCs w:val="24"/>
        </w:rPr>
        <w:t xml:space="preserve"> tarafından yerine getirilecektir.</w:t>
      </w:r>
    </w:p>
    <w:p w:rsidR="00091D8A" w:rsidRDefault="00091D8A" w:rsidP="00091D8A">
      <w:pPr>
        <w:ind w:firstLine="708"/>
        <w:jc w:val="both"/>
        <w:rPr>
          <w:sz w:val="24"/>
          <w:szCs w:val="24"/>
        </w:rPr>
      </w:pPr>
      <w:r w:rsidRPr="009D1F78">
        <w:rPr>
          <w:b/>
          <w:sz w:val="24"/>
          <w:szCs w:val="24"/>
        </w:rPr>
        <w:t>Madde 6</w:t>
      </w:r>
      <w:r>
        <w:rPr>
          <w:b/>
          <w:sz w:val="24"/>
          <w:szCs w:val="24"/>
        </w:rPr>
        <w:t>8</w:t>
      </w:r>
      <w:r w:rsidRPr="009D1F78">
        <w:rPr>
          <w:b/>
          <w:sz w:val="24"/>
          <w:szCs w:val="24"/>
        </w:rPr>
        <w:t xml:space="preserve">: </w:t>
      </w:r>
      <w:r w:rsidRPr="009D1F78">
        <w:rPr>
          <w:sz w:val="24"/>
          <w:szCs w:val="24"/>
        </w:rPr>
        <w:t xml:space="preserve">Bina Tesisatlarımda (Kalorifer - Sıhhi -Elektrik-Havalandırma ve Klima Tesisatları) kullanıma bağlı olarak meydana gelebilecek arızalar Müstecir tarafından giderilecek ve arıza giderilmesi </w:t>
      </w:r>
      <w:r w:rsidRPr="009D1F78">
        <w:rPr>
          <w:sz w:val="24"/>
          <w:szCs w:val="24"/>
        </w:rPr>
        <w:lastRenderedPageBreak/>
        <w:t xml:space="preserve">esnasında meydana gelecek tahribatları onarımı (eski haline getirilmesi) Müstecir Tarafından yapılacaktır. Bu konuda; Bayındırlık ve iskân Müdürlüğü ve </w:t>
      </w:r>
      <w:r>
        <w:rPr>
          <w:sz w:val="24"/>
          <w:szCs w:val="24"/>
        </w:rPr>
        <w:t>İ</w:t>
      </w:r>
      <w:r w:rsidRPr="009D1F78">
        <w:rPr>
          <w:sz w:val="24"/>
          <w:szCs w:val="24"/>
        </w:rPr>
        <w:t>I Milli E</w:t>
      </w:r>
      <w:r>
        <w:rPr>
          <w:sz w:val="24"/>
          <w:szCs w:val="24"/>
        </w:rPr>
        <w:t>ğ</w:t>
      </w:r>
      <w:r w:rsidRPr="009D1F78">
        <w:rPr>
          <w:sz w:val="24"/>
          <w:szCs w:val="24"/>
        </w:rPr>
        <w:t>itim Müdürlüğü Teknik Elemanlarımca yapılacak müşterek çalışma sonucunu Müstecir kabul edecektir.</w:t>
      </w:r>
    </w:p>
    <w:p w:rsidR="00091D8A" w:rsidRDefault="00091D8A" w:rsidP="00091D8A">
      <w:pPr>
        <w:ind w:firstLine="708"/>
        <w:jc w:val="both"/>
        <w:rPr>
          <w:sz w:val="24"/>
          <w:szCs w:val="24"/>
        </w:rPr>
      </w:pPr>
      <w:r w:rsidRPr="005B066A">
        <w:rPr>
          <w:b/>
          <w:sz w:val="24"/>
          <w:szCs w:val="24"/>
        </w:rPr>
        <w:t>Madde 69:</w:t>
      </w:r>
      <w:r>
        <w:rPr>
          <w:b/>
          <w:sz w:val="24"/>
          <w:szCs w:val="24"/>
        </w:rPr>
        <w:t xml:space="preserve"> </w:t>
      </w:r>
      <w:r w:rsidRPr="005B066A">
        <w:rPr>
          <w:sz w:val="24"/>
          <w:szCs w:val="24"/>
        </w:rPr>
        <w:t>Öğretmenevi ve ASO müdürlüğünün</w:t>
      </w:r>
      <w:r>
        <w:rPr>
          <w:sz w:val="24"/>
          <w:szCs w:val="24"/>
        </w:rPr>
        <w:t xml:space="preserve"> sözleşme süresi içinde kapanması ya da bir yere</w:t>
      </w:r>
    </w:p>
    <w:p w:rsidR="00091D8A" w:rsidRPr="005B066A" w:rsidRDefault="00091D8A" w:rsidP="00091D8A">
      <w:pPr>
        <w:jc w:val="both"/>
        <w:rPr>
          <w:sz w:val="24"/>
          <w:szCs w:val="24"/>
        </w:rPr>
      </w:pPr>
      <w:r>
        <w:rPr>
          <w:sz w:val="24"/>
          <w:szCs w:val="24"/>
        </w:rPr>
        <w:t>taşınması halinde sözleşme tek taraflı olarak Öğretmenevi Müdürlüğünce feshedilir.</w:t>
      </w:r>
    </w:p>
    <w:p w:rsidR="00091D8A" w:rsidRPr="009D1F78" w:rsidRDefault="00091D8A" w:rsidP="00091D8A">
      <w:pPr>
        <w:ind w:firstLine="708"/>
        <w:jc w:val="both"/>
        <w:rPr>
          <w:sz w:val="24"/>
          <w:szCs w:val="24"/>
        </w:rPr>
      </w:pPr>
      <w:r w:rsidRPr="009D1F78">
        <w:rPr>
          <w:b/>
          <w:sz w:val="24"/>
          <w:szCs w:val="24"/>
        </w:rPr>
        <w:t xml:space="preserve">Madde </w:t>
      </w:r>
      <w:r>
        <w:rPr>
          <w:b/>
          <w:sz w:val="24"/>
          <w:szCs w:val="24"/>
        </w:rPr>
        <w:t>70</w:t>
      </w:r>
      <w:r w:rsidRPr="009D1F78">
        <w:rPr>
          <w:b/>
          <w:sz w:val="24"/>
          <w:szCs w:val="24"/>
        </w:rPr>
        <w:t xml:space="preserve">: </w:t>
      </w:r>
      <w:r w:rsidRPr="009D1F78">
        <w:rPr>
          <w:sz w:val="24"/>
          <w:szCs w:val="24"/>
        </w:rPr>
        <w:t xml:space="preserve">Sözleşmenin iş Sahibi idare Tarafından Denetimine ve Feshine ilişkin Hususlar İş bu şartname ile birlikte sözleşme hukuken geçerlilik kazanacaktır. </w:t>
      </w:r>
      <w:r>
        <w:rPr>
          <w:sz w:val="24"/>
          <w:szCs w:val="24"/>
        </w:rPr>
        <w:t>İşletmecinin</w:t>
      </w:r>
      <w:r w:rsidRPr="009D1F78">
        <w:rPr>
          <w:sz w:val="24"/>
          <w:szCs w:val="24"/>
        </w:rPr>
        <w:t xml:space="preserve"> uyması gerekenler sözleşme </w:t>
      </w:r>
      <w:r>
        <w:rPr>
          <w:sz w:val="24"/>
          <w:szCs w:val="24"/>
        </w:rPr>
        <w:t xml:space="preserve">içerisinde </w:t>
      </w:r>
      <w:r w:rsidRPr="009D1F78">
        <w:rPr>
          <w:sz w:val="24"/>
          <w:szCs w:val="24"/>
        </w:rPr>
        <w:t xml:space="preserve"> yazılı bulunmaktadır. </w:t>
      </w:r>
    </w:p>
    <w:p w:rsidR="00091D8A" w:rsidRPr="009D1F78" w:rsidRDefault="00091D8A" w:rsidP="00091D8A">
      <w:pPr>
        <w:ind w:firstLine="708"/>
        <w:jc w:val="both"/>
        <w:rPr>
          <w:sz w:val="24"/>
          <w:szCs w:val="24"/>
        </w:rPr>
      </w:pPr>
      <w:r>
        <w:rPr>
          <w:sz w:val="24"/>
          <w:szCs w:val="24"/>
        </w:rPr>
        <w:t>İşletmeci</w:t>
      </w:r>
      <w:r w:rsidRPr="009D1F78">
        <w:rPr>
          <w:sz w:val="24"/>
          <w:szCs w:val="24"/>
        </w:rPr>
        <w:t xml:space="preserve"> gerek bu madde ve gerekse sözleşme içeriğinin tamamına uyacaktır. İdare görevlendireceği komisyon ile sözleşmenin uygulanması ile ilgili her türlü denetimini yapacaktır ve yine aksaklığı tespit ettirebilecektir. Bu hususta müstecir gerekli her turlu kolaylığı idareye sağlamak zorundadır.</w:t>
      </w:r>
    </w:p>
    <w:p w:rsidR="00091D8A" w:rsidRPr="009D1F78" w:rsidRDefault="00091D8A" w:rsidP="00091D8A">
      <w:pPr>
        <w:ind w:firstLine="708"/>
        <w:jc w:val="both"/>
        <w:rPr>
          <w:sz w:val="24"/>
          <w:szCs w:val="24"/>
        </w:rPr>
      </w:pPr>
      <w:r w:rsidRPr="009D1F78">
        <w:rPr>
          <w:sz w:val="24"/>
          <w:szCs w:val="24"/>
        </w:rPr>
        <w:t xml:space="preserve">Sözleşme içeriği ve maddelerinin herhangi birine </w:t>
      </w:r>
      <w:r>
        <w:rPr>
          <w:sz w:val="24"/>
          <w:szCs w:val="24"/>
        </w:rPr>
        <w:t>İşletmecinin</w:t>
      </w:r>
      <w:r w:rsidRPr="009D1F78">
        <w:rPr>
          <w:sz w:val="24"/>
          <w:szCs w:val="24"/>
        </w:rPr>
        <w:t xml:space="preserve"> uymaması ve bunun idarece veya hukuken resmi merciiler vasıtasıyla tespiti hallinde idare tek taraflı olarak sözleşmeye uymamaktan dolayı sözleşmeyi feshedebilir. Sözleşmenin feshinden önce ise idare öncelikle uyan ve ikaz yapabilir. İkaza rağmen müstecir tarafından bu durumun 2(iki) defa tekrarı halinde idare Sözleşmeyi 15 gün içinde fesheder. Fesih ile birlikte genel hükümler</w:t>
      </w:r>
      <w:r>
        <w:rPr>
          <w:sz w:val="24"/>
          <w:szCs w:val="24"/>
        </w:rPr>
        <w:t xml:space="preserve"> </w:t>
      </w:r>
      <w:r w:rsidRPr="009D1F78">
        <w:rPr>
          <w:sz w:val="24"/>
          <w:szCs w:val="24"/>
        </w:rPr>
        <w:t>ilgili Türk Borçlar Kanunu</w:t>
      </w:r>
      <w:r>
        <w:rPr>
          <w:sz w:val="24"/>
          <w:szCs w:val="24"/>
        </w:rPr>
        <w:t>,</w:t>
      </w:r>
      <w:r w:rsidRPr="009D1F78">
        <w:rPr>
          <w:sz w:val="24"/>
          <w:szCs w:val="24"/>
        </w:rPr>
        <w:t xml:space="preserve"> Türk Ticaret Kanunu, Türk Medeni Kanunu vs. mevzuatı uygulanacaktır.</w:t>
      </w:r>
    </w:p>
    <w:p w:rsidR="00091D8A" w:rsidRDefault="00091D8A" w:rsidP="00091D8A">
      <w:pPr>
        <w:ind w:firstLine="708"/>
        <w:jc w:val="both"/>
        <w:rPr>
          <w:sz w:val="24"/>
          <w:szCs w:val="24"/>
        </w:rPr>
      </w:pPr>
      <w:r w:rsidRPr="009D1F78">
        <w:rPr>
          <w:sz w:val="24"/>
          <w:szCs w:val="24"/>
        </w:rPr>
        <w:t xml:space="preserve">Buna göre kusuru ile sözleşmeye aykırı davranan ve sözleşmenin feshine neden olan müstecir her türlü tazminatı ve idarenin zararını ödemek zorundadır. </w:t>
      </w:r>
      <w:r>
        <w:rPr>
          <w:sz w:val="24"/>
          <w:szCs w:val="24"/>
        </w:rPr>
        <w:t>İşletmeci</w:t>
      </w:r>
      <w:r w:rsidRPr="009D1F78">
        <w:rPr>
          <w:sz w:val="24"/>
          <w:szCs w:val="24"/>
        </w:rPr>
        <w:t xml:space="preserve"> kalan surenin işletme bedeli tutarını tazminat olarak idareye ödeyecektir. Bunun haricinde idare bir zarara uğrar veya bu zararını tespit ettir ise zararını müstecire ödettirir. İdarenin bu zararını müstecirden talep hakkı saklıdır.</w:t>
      </w:r>
      <w:r>
        <w:rPr>
          <w:sz w:val="24"/>
          <w:szCs w:val="24"/>
        </w:rPr>
        <w:t xml:space="preserve"> </w:t>
      </w:r>
    </w:p>
    <w:p w:rsidR="00091D8A" w:rsidRDefault="00091D8A" w:rsidP="00091D8A">
      <w:pPr>
        <w:ind w:firstLine="708"/>
        <w:jc w:val="both"/>
        <w:rPr>
          <w:sz w:val="24"/>
          <w:szCs w:val="24"/>
        </w:rPr>
      </w:pPr>
      <w:r>
        <w:rPr>
          <w:sz w:val="24"/>
          <w:szCs w:val="24"/>
        </w:rPr>
        <w:t xml:space="preserve">  </w:t>
      </w:r>
    </w:p>
    <w:p w:rsidR="00091D8A" w:rsidRDefault="00091D8A" w:rsidP="00091D8A">
      <w:pPr>
        <w:ind w:firstLine="708"/>
        <w:jc w:val="both"/>
        <w:rPr>
          <w:sz w:val="24"/>
          <w:szCs w:val="24"/>
        </w:rPr>
      </w:pPr>
    </w:p>
    <w:p w:rsidR="00091D8A" w:rsidRDefault="00091D8A" w:rsidP="00091D8A">
      <w:pPr>
        <w:ind w:firstLine="708"/>
        <w:jc w:val="both"/>
        <w:rPr>
          <w:sz w:val="24"/>
          <w:szCs w:val="24"/>
        </w:rPr>
      </w:pPr>
    </w:p>
    <w:p w:rsidR="00091D8A" w:rsidRDefault="00091D8A" w:rsidP="00091D8A">
      <w:pPr>
        <w:ind w:firstLine="708"/>
        <w:jc w:val="both"/>
        <w:rPr>
          <w:sz w:val="24"/>
          <w:szCs w:val="24"/>
        </w:rPr>
      </w:pPr>
    </w:p>
    <w:tbl>
      <w:tblPr>
        <w:tblW w:w="10208" w:type="dxa"/>
        <w:tblLook w:val="01E0" w:firstRow="1" w:lastRow="1" w:firstColumn="1" w:lastColumn="1" w:noHBand="0" w:noVBand="0"/>
      </w:tblPr>
      <w:tblGrid>
        <w:gridCol w:w="10208"/>
      </w:tblGrid>
      <w:tr w:rsidR="00091D8A" w:rsidRPr="00EE46DC" w:rsidTr="008D3396">
        <w:trPr>
          <w:trHeight w:val="597"/>
        </w:trPr>
        <w:tc>
          <w:tcPr>
            <w:tcW w:w="10208" w:type="dxa"/>
            <w:vAlign w:val="center"/>
          </w:tcPr>
          <w:p w:rsidR="00091D8A" w:rsidRPr="00EE46DC" w:rsidRDefault="00091D8A" w:rsidP="008D3396">
            <w:pPr>
              <w:autoSpaceDE w:val="0"/>
              <w:autoSpaceDN w:val="0"/>
              <w:adjustRightInd w:val="0"/>
              <w:jc w:val="center"/>
              <w:rPr>
                <w:b/>
                <w:sz w:val="24"/>
                <w:szCs w:val="24"/>
              </w:rPr>
            </w:pPr>
            <w:r>
              <w:rPr>
                <w:b/>
                <w:sz w:val="24"/>
                <w:szCs w:val="24"/>
              </w:rPr>
              <w:t>TARAFLAR</w:t>
            </w:r>
          </w:p>
        </w:tc>
      </w:tr>
    </w:tbl>
    <w:p w:rsidR="00091D8A" w:rsidRDefault="00091D8A" w:rsidP="00091D8A">
      <w:pPr>
        <w:ind w:firstLine="708"/>
        <w:jc w:val="both"/>
        <w:rPr>
          <w:sz w:val="24"/>
          <w:szCs w:val="24"/>
        </w:rPr>
      </w:pPr>
    </w:p>
    <w:p w:rsidR="00091D8A" w:rsidRPr="009530D9" w:rsidRDefault="00091D8A" w:rsidP="00091D8A">
      <w:pPr>
        <w:tabs>
          <w:tab w:val="left" w:pos="8214"/>
        </w:tabs>
        <w:ind w:firstLine="708"/>
        <w:jc w:val="both"/>
        <w:rPr>
          <w:sz w:val="24"/>
          <w:szCs w:val="24"/>
        </w:rPr>
      </w:pPr>
      <w:r>
        <w:rPr>
          <w:sz w:val="24"/>
          <w:szCs w:val="24"/>
        </w:rPr>
        <w:t xml:space="preserve">İTA AMİRİ </w:t>
      </w:r>
      <w:r>
        <w:rPr>
          <w:sz w:val="24"/>
          <w:szCs w:val="24"/>
        </w:rPr>
        <w:tab/>
        <w:t>YÜKLENİCİ</w:t>
      </w:r>
    </w:p>
    <w:p w:rsidR="00D40F59" w:rsidRDefault="00D40F59"/>
    <w:sectPr w:rsidR="00D40F59" w:rsidSect="007463CF">
      <w:footerReference w:type="even" r:id="rId7"/>
      <w:footerReference w:type="default" r:id="rId8"/>
      <w:pgSz w:w="11906" w:h="16838"/>
      <w:pgMar w:top="540"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F6" w:rsidRDefault="004C64F6" w:rsidP="001B7C0C">
      <w:r>
        <w:separator/>
      </w:r>
    </w:p>
  </w:endnote>
  <w:endnote w:type="continuationSeparator" w:id="0">
    <w:p w:rsidR="004C64F6" w:rsidRDefault="004C64F6" w:rsidP="001B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8F" w:rsidRDefault="004335B0" w:rsidP="009859BA">
    <w:pPr>
      <w:pStyle w:val="AltBilgi"/>
      <w:framePr w:wrap="around" w:vAnchor="text" w:hAnchor="margin" w:xAlign="right" w:y="1"/>
      <w:rPr>
        <w:rStyle w:val="SayfaNumaras"/>
      </w:rPr>
    </w:pPr>
    <w:r>
      <w:rPr>
        <w:rStyle w:val="SayfaNumaras"/>
      </w:rPr>
      <w:fldChar w:fldCharType="begin"/>
    </w:r>
    <w:r w:rsidR="00091D8A">
      <w:rPr>
        <w:rStyle w:val="SayfaNumaras"/>
      </w:rPr>
      <w:instrText xml:space="preserve">PAGE  </w:instrText>
    </w:r>
    <w:r>
      <w:rPr>
        <w:rStyle w:val="SayfaNumaras"/>
      </w:rPr>
      <w:fldChar w:fldCharType="end"/>
    </w:r>
  </w:p>
  <w:p w:rsidR="000A5F8F" w:rsidRDefault="004C64F6" w:rsidP="009859BA">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8F" w:rsidRDefault="004335B0" w:rsidP="009859BA">
    <w:pPr>
      <w:pStyle w:val="AltBilgi"/>
      <w:framePr w:wrap="around" w:vAnchor="text" w:hAnchor="margin" w:xAlign="right" w:y="1"/>
      <w:rPr>
        <w:rStyle w:val="SayfaNumaras"/>
      </w:rPr>
    </w:pPr>
    <w:r>
      <w:rPr>
        <w:rStyle w:val="SayfaNumaras"/>
      </w:rPr>
      <w:fldChar w:fldCharType="begin"/>
    </w:r>
    <w:r w:rsidR="00091D8A">
      <w:rPr>
        <w:rStyle w:val="SayfaNumaras"/>
      </w:rPr>
      <w:instrText xml:space="preserve">PAGE  </w:instrText>
    </w:r>
    <w:r>
      <w:rPr>
        <w:rStyle w:val="SayfaNumaras"/>
      </w:rPr>
      <w:fldChar w:fldCharType="separate"/>
    </w:r>
    <w:r w:rsidR="00522AEA">
      <w:rPr>
        <w:rStyle w:val="SayfaNumaras"/>
        <w:noProof/>
      </w:rPr>
      <w:t>5</w:t>
    </w:r>
    <w:r>
      <w:rPr>
        <w:rStyle w:val="SayfaNumaras"/>
      </w:rPr>
      <w:fldChar w:fldCharType="end"/>
    </w:r>
  </w:p>
  <w:p w:rsidR="000A5F8F" w:rsidRDefault="004C64F6" w:rsidP="009859BA">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F6" w:rsidRDefault="004C64F6" w:rsidP="001B7C0C">
      <w:r>
        <w:separator/>
      </w:r>
    </w:p>
  </w:footnote>
  <w:footnote w:type="continuationSeparator" w:id="0">
    <w:p w:rsidR="004C64F6" w:rsidRDefault="004C64F6" w:rsidP="001B7C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A4A19"/>
    <w:multiLevelType w:val="hybridMultilevel"/>
    <w:tmpl w:val="AAAC1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D403C1"/>
    <w:multiLevelType w:val="hybridMultilevel"/>
    <w:tmpl w:val="D07EF7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8A"/>
    <w:rsid w:val="00091D8A"/>
    <w:rsid w:val="000A04E0"/>
    <w:rsid w:val="0013417B"/>
    <w:rsid w:val="001B7C0C"/>
    <w:rsid w:val="001E277C"/>
    <w:rsid w:val="0024151B"/>
    <w:rsid w:val="00352664"/>
    <w:rsid w:val="00432756"/>
    <w:rsid w:val="004335B0"/>
    <w:rsid w:val="004C64F6"/>
    <w:rsid w:val="004D1E67"/>
    <w:rsid w:val="005019F3"/>
    <w:rsid w:val="00522AEA"/>
    <w:rsid w:val="006A11F9"/>
    <w:rsid w:val="006A565C"/>
    <w:rsid w:val="007377E2"/>
    <w:rsid w:val="007431B2"/>
    <w:rsid w:val="007463CF"/>
    <w:rsid w:val="007A7578"/>
    <w:rsid w:val="008D4DB0"/>
    <w:rsid w:val="00903278"/>
    <w:rsid w:val="00A31347"/>
    <w:rsid w:val="00AE4125"/>
    <w:rsid w:val="00B32FA6"/>
    <w:rsid w:val="00BC04BF"/>
    <w:rsid w:val="00C6616B"/>
    <w:rsid w:val="00C85EFB"/>
    <w:rsid w:val="00D40F59"/>
    <w:rsid w:val="00DC61F3"/>
    <w:rsid w:val="00DF7206"/>
    <w:rsid w:val="00F0499E"/>
    <w:rsid w:val="00F51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6EE8"/>
  <w15:docId w15:val="{F4F322BA-DF49-4140-901D-074271B1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8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91D8A"/>
    <w:pPr>
      <w:jc w:val="center"/>
    </w:pPr>
    <w:rPr>
      <w:b/>
      <w:sz w:val="28"/>
    </w:rPr>
  </w:style>
  <w:style w:type="character" w:customStyle="1" w:styleId="GvdeMetniChar">
    <w:name w:val="Gövde Metni Char"/>
    <w:basedOn w:val="VarsaylanParagrafYazTipi"/>
    <w:link w:val="GvdeMetni"/>
    <w:rsid w:val="00091D8A"/>
    <w:rPr>
      <w:rFonts w:ascii="Times New Roman" w:eastAsia="Times New Roman" w:hAnsi="Times New Roman" w:cs="Times New Roman"/>
      <w:b/>
      <w:sz w:val="28"/>
      <w:szCs w:val="20"/>
      <w:lang w:eastAsia="tr-TR"/>
    </w:rPr>
  </w:style>
  <w:style w:type="paragraph" w:styleId="AltBilgi">
    <w:name w:val="footer"/>
    <w:basedOn w:val="Normal"/>
    <w:link w:val="AltBilgiChar"/>
    <w:rsid w:val="00091D8A"/>
    <w:pPr>
      <w:tabs>
        <w:tab w:val="center" w:pos="4536"/>
        <w:tab w:val="right" w:pos="9072"/>
      </w:tabs>
    </w:pPr>
  </w:style>
  <w:style w:type="character" w:customStyle="1" w:styleId="AltBilgiChar">
    <w:name w:val="Alt Bilgi Char"/>
    <w:basedOn w:val="VarsaylanParagrafYazTipi"/>
    <w:link w:val="AltBilgi"/>
    <w:rsid w:val="00091D8A"/>
    <w:rPr>
      <w:rFonts w:ascii="Times New Roman" w:eastAsia="Times New Roman" w:hAnsi="Times New Roman" w:cs="Times New Roman"/>
      <w:sz w:val="20"/>
      <w:szCs w:val="20"/>
      <w:lang w:eastAsia="tr-TR"/>
    </w:rPr>
  </w:style>
  <w:style w:type="character" w:styleId="SayfaNumaras">
    <w:name w:val="page number"/>
    <w:basedOn w:val="VarsaylanParagrafYazTipi"/>
    <w:rsid w:val="00091D8A"/>
  </w:style>
  <w:style w:type="paragraph" w:styleId="stBilgi">
    <w:name w:val="header"/>
    <w:basedOn w:val="Normal"/>
    <w:link w:val="stBilgiChar"/>
    <w:uiPriority w:val="99"/>
    <w:semiHidden/>
    <w:unhideWhenUsed/>
    <w:rsid w:val="007463CF"/>
    <w:pPr>
      <w:tabs>
        <w:tab w:val="center" w:pos="4536"/>
        <w:tab w:val="right" w:pos="9072"/>
      </w:tabs>
    </w:pPr>
  </w:style>
  <w:style w:type="character" w:customStyle="1" w:styleId="stBilgiChar">
    <w:name w:val="Üst Bilgi Char"/>
    <w:basedOn w:val="VarsaylanParagrafYazTipi"/>
    <w:link w:val="stBilgi"/>
    <w:uiPriority w:val="99"/>
    <w:semiHidden/>
    <w:rsid w:val="007463CF"/>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7431B2"/>
    <w:pPr>
      <w:spacing w:before="100" w:beforeAutospacing="1" w:after="68"/>
    </w:pPr>
    <w:rPr>
      <w:sz w:val="24"/>
      <w:szCs w:val="24"/>
    </w:rPr>
  </w:style>
  <w:style w:type="paragraph" w:styleId="ListeParagraf">
    <w:name w:val="List Paragraph"/>
    <w:basedOn w:val="Normal"/>
    <w:uiPriority w:val="34"/>
    <w:qFormat/>
    <w:rsid w:val="00AE4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4138</Words>
  <Characters>23587</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metaverse</cp:lastModifiedBy>
  <cp:revision>2</cp:revision>
  <cp:lastPrinted>2022-12-08T09:31:00Z</cp:lastPrinted>
  <dcterms:created xsi:type="dcterms:W3CDTF">2022-12-14T09:46:00Z</dcterms:created>
  <dcterms:modified xsi:type="dcterms:W3CDTF">2022-12-14T09:46:00Z</dcterms:modified>
</cp:coreProperties>
</file>